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3FCF2C25"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CB03A7">
        <w:rPr>
          <w:rFonts w:ascii="GHEA Grapalat" w:hAnsi="GHEA Grapalat"/>
          <w:i w:val="0"/>
          <w:color w:val="000000"/>
          <w:lang w:val="hy-AM"/>
        </w:rPr>
        <w:t>հունվարի</w:t>
      </w:r>
      <w:r w:rsidR="002879FD">
        <w:rPr>
          <w:rFonts w:ascii="GHEA Grapalat" w:hAnsi="GHEA Grapalat"/>
          <w:i w:val="0"/>
          <w:color w:val="000000"/>
          <w:lang w:val="hy-AM"/>
        </w:rPr>
        <w:t xml:space="preserve"> </w:t>
      </w:r>
      <w:r w:rsidR="00CB03A7">
        <w:rPr>
          <w:rFonts w:ascii="GHEA Grapalat" w:hAnsi="GHEA Grapalat"/>
          <w:i w:val="0"/>
          <w:color w:val="000000"/>
          <w:lang w:val="hy-AM"/>
        </w:rPr>
        <w:t>29</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0EE5A37A"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0F0E89">
        <w:rPr>
          <w:rFonts w:ascii="GHEA Grapalat" w:hAnsi="GHEA Grapalat"/>
          <w:b/>
          <w:i w:val="0"/>
          <w:lang w:val="hy-AM"/>
        </w:rPr>
        <w:t>ՀԱՄ-ԳՀԱՊՁԲ-26/03</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31440116"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w:t>
      </w:r>
      <w:r w:rsidR="00E42580">
        <w:rPr>
          <w:rFonts w:ascii="GHEA Grapalat" w:hAnsi="GHEA Grapalat"/>
          <w:b/>
          <w:bCs/>
          <w:i w:val="0"/>
          <w:lang w:val="af-ZA"/>
        </w:rPr>
        <w:t>Հավատարմագրման ազգային մարմին</w:t>
      </w:r>
      <w:r w:rsidR="00CB03A7" w:rsidRPr="0093065A">
        <w:rPr>
          <w:rFonts w:ascii="GHEA Grapalat" w:hAnsi="GHEA Grapalat"/>
          <w:b/>
          <w:bCs/>
          <w:i w:val="0"/>
          <w:lang w:val="af-ZA"/>
        </w:rPr>
        <w:t>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E42580">
        <w:rPr>
          <w:rFonts w:ascii="GHEA Grapalat" w:hAnsi="GHEA Grapalat"/>
          <w:i w:val="0"/>
          <w:lang w:val="af-ZA"/>
        </w:rPr>
        <w:t>ՀՀ, ք. Երևան, Մհեր Մկրտչյան 5</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4821071F"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E42580">
        <w:rPr>
          <w:rFonts w:ascii="GHEA Grapalat" w:hAnsi="GHEA Grapalat"/>
          <w:b/>
          <w:i w:val="0"/>
          <w:lang w:val="hy-AM"/>
        </w:rPr>
        <w:t>բլանկներ</w:t>
      </w:r>
      <w:r w:rsidR="00CB03A7">
        <w:rPr>
          <w:rFonts w:ascii="GHEA Grapalat" w:hAnsi="GHEA Grapalat"/>
          <w:b/>
          <w:i w:val="0"/>
          <w:lang w:val="hy-AM"/>
        </w:rPr>
        <w:t>ի</w:t>
      </w:r>
      <w:r w:rsidRPr="00362336">
        <w:rPr>
          <w:rFonts w:ascii="GHEA Grapalat" w:hAnsi="GHEA Grapalat"/>
          <w:i w:val="0"/>
          <w:lang w:val="af-ZA"/>
        </w:rPr>
        <w:t xml:space="preserve"> մատակարարման պայմանագիր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133AAA5D"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E42580">
        <w:rPr>
          <w:rFonts w:ascii="GHEA Grapalat" w:hAnsi="GHEA Grapalat"/>
          <w:b/>
          <w:bCs/>
          <w:i w:val="0"/>
          <w:lang w:val="af-ZA"/>
        </w:rPr>
        <w:t>ՀՀ, ք. Երևան, Մհեր Մկրտչյան 5</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0F0E89">
        <w:rPr>
          <w:rFonts w:ascii="GHEA Grapalat" w:hAnsi="GHEA Grapalat"/>
          <w:b/>
          <w:i w:val="0"/>
          <w:lang w:val="hy-AM"/>
        </w:rPr>
        <w:t>2</w:t>
      </w:r>
      <w:r>
        <w:rPr>
          <w:rFonts w:ascii="GHEA Grapalat" w:hAnsi="GHEA Grapalat"/>
          <w:b/>
          <w:i w:val="0"/>
          <w:lang w:val="hy-AM"/>
        </w:rPr>
        <w:t>:</w:t>
      </w:r>
      <w:r w:rsidR="00E867E8">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w:t>
      </w:r>
      <w:r w:rsidR="00E42580">
        <w:rPr>
          <w:rFonts w:ascii="GHEA Grapalat" w:hAnsi="GHEA Grapalat"/>
          <w:b/>
          <w:i w:val="0"/>
          <w:lang w:val="af-ZA"/>
        </w:rPr>
        <w:t>ն</w:t>
      </w:r>
      <w:r w:rsidRPr="00362336">
        <w:rPr>
          <w:rFonts w:ascii="GHEA Grapalat" w:hAnsi="GHEA Grapalat"/>
          <w:b/>
          <w:i w:val="0"/>
          <w:lang w:val="af-ZA"/>
        </w:rPr>
        <w:t>:</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25AD16D8" w:rsidR="00CD568A" w:rsidRPr="00362336"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E42580">
        <w:rPr>
          <w:rFonts w:ascii="GHEA Grapalat" w:hAnsi="GHEA Grapalat"/>
          <w:b/>
          <w:bCs/>
          <w:i w:val="0"/>
          <w:lang w:val="af-ZA"/>
        </w:rPr>
        <w:t>ՀՀ, ք. Երևան, Մհեր Մկրտչյան 5</w:t>
      </w:r>
      <w:r w:rsidR="00CB03A7" w:rsidRPr="0093065A">
        <w:rPr>
          <w:rFonts w:ascii="GHEA Grapalat" w:hAnsi="GHEA Grapalat"/>
          <w:b/>
          <w:bCs/>
          <w:i w:val="0"/>
          <w:lang w:val="af-ZA"/>
        </w:rPr>
        <w:t xml:space="preserve">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B2011C">
        <w:rPr>
          <w:rFonts w:ascii="GHEA Grapalat" w:hAnsi="GHEA Grapalat"/>
          <w:b/>
          <w:i w:val="0"/>
          <w:color w:val="000000"/>
          <w:lang w:val="hy-AM"/>
        </w:rPr>
        <w:t>փետրվարի</w:t>
      </w:r>
      <w:r w:rsidR="00BE7394">
        <w:rPr>
          <w:rFonts w:ascii="GHEA Grapalat" w:hAnsi="GHEA Grapalat"/>
          <w:b/>
          <w:i w:val="0"/>
          <w:color w:val="000000"/>
          <w:lang w:val="hy-AM"/>
        </w:rPr>
        <w:t xml:space="preserve"> </w:t>
      </w:r>
      <w:r w:rsidR="00E42580">
        <w:rPr>
          <w:rFonts w:ascii="GHEA Grapalat" w:hAnsi="GHEA Grapalat"/>
          <w:b/>
          <w:i w:val="0"/>
          <w:color w:val="000000"/>
          <w:lang w:val="hy-AM"/>
        </w:rPr>
        <w:t>6</w:t>
      </w:r>
      <w:r w:rsidRPr="00362336">
        <w:rPr>
          <w:rFonts w:ascii="GHEA Grapalat" w:hAnsi="GHEA Grapalat"/>
          <w:b/>
          <w:i w:val="0"/>
          <w:color w:val="000000"/>
          <w:lang w:val="hy-AM"/>
        </w:rPr>
        <w:t>-</w:t>
      </w:r>
      <w:r w:rsidRPr="00362336">
        <w:rPr>
          <w:rFonts w:ascii="GHEA Grapalat" w:hAnsi="GHEA Grapalat"/>
          <w:b/>
          <w:i w:val="0"/>
          <w:color w:val="000000"/>
          <w:lang w:val="af-ZA"/>
        </w:rPr>
        <w:t xml:space="preserve">ին ժամը </w:t>
      </w:r>
      <w:r>
        <w:rPr>
          <w:rFonts w:ascii="GHEA Grapalat" w:hAnsi="GHEA Grapalat"/>
          <w:b/>
          <w:i w:val="0"/>
          <w:color w:val="000000"/>
          <w:lang w:val="hy-AM"/>
        </w:rPr>
        <w:t>1</w:t>
      </w:r>
      <w:r w:rsidR="000F0E89">
        <w:rPr>
          <w:rFonts w:ascii="GHEA Grapalat" w:hAnsi="GHEA Grapalat"/>
          <w:b/>
          <w:i w:val="0"/>
          <w:color w:val="000000"/>
          <w:lang w:val="hy-AM"/>
        </w:rPr>
        <w:t>2</w:t>
      </w:r>
      <w:r>
        <w:rPr>
          <w:rFonts w:ascii="GHEA Grapalat" w:hAnsi="GHEA Grapalat"/>
          <w:b/>
          <w:i w:val="0"/>
          <w:color w:val="000000"/>
          <w:lang w:val="hy-AM"/>
        </w:rPr>
        <w:t>:</w:t>
      </w:r>
      <w:r w:rsidR="00E867E8">
        <w:rPr>
          <w:rFonts w:ascii="GHEA Grapalat" w:hAnsi="GHEA Grapalat"/>
          <w:b/>
          <w:i w:val="0"/>
          <w:color w:val="000000"/>
          <w:lang w:val="hy-AM"/>
        </w:rPr>
        <w:t>0</w:t>
      </w:r>
      <w:r>
        <w:rPr>
          <w:rFonts w:ascii="GHEA Grapalat" w:hAnsi="GHEA Grapalat"/>
          <w:b/>
          <w:i w:val="0"/>
          <w:color w:val="000000"/>
          <w:lang w:val="hy-AM"/>
        </w:rPr>
        <w:t>0</w:t>
      </w:r>
      <w:r w:rsidRPr="00362336">
        <w:rPr>
          <w:rFonts w:ascii="GHEA Grapalat" w:hAnsi="GHEA Grapalat"/>
          <w:b/>
          <w:i w:val="0"/>
          <w:color w:val="000000"/>
          <w:lang w:val="af-ZA"/>
        </w:rPr>
        <w:t>-</w:t>
      </w:r>
      <w:r w:rsidRPr="00362336">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38B45C6C"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E42580">
        <w:rPr>
          <w:rFonts w:ascii="GHEA Grapalat" w:hAnsi="GHEA Grapalat"/>
          <w:b/>
          <w:i w:val="0"/>
          <w:lang w:val="hy-AM"/>
        </w:rPr>
        <w:t>Դիանա Մադոյանին</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187A0394" w14:textId="77777777" w:rsidR="00E42580" w:rsidRPr="00E42580" w:rsidRDefault="00E42580" w:rsidP="00E42580">
      <w:pPr>
        <w:pStyle w:val="BodyText2"/>
        <w:ind w:left="709"/>
        <w:contextualSpacing/>
        <w:rPr>
          <w:rFonts w:ascii="GHEA Grapalat" w:hAnsi="GHEA Grapalat"/>
          <w:lang w:val="af-ZA"/>
        </w:rPr>
      </w:pPr>
      <w:r w:rsidRPr="00E42580">
        <w:rPr>
          <w:rFonts w:ascii="GHEA Grapalat" w:hAnsi="GHEA Grapalat"/>
          <w:lang w:val="af-ZA"/>
        </w:rPr>
        <w:t>Հեռախոս` 011 203384</w:t>
      </w:r>
    </w:p>
    <w:p w14:paraId="4F434719" w14:textId="5D0A8537" w:rsidR="00E42580" w:rsidRDefault="00E42580" w:rsidP="00E42580">
      <w:pPr>
        <w:pStyle w:val="BodyText2"/>
        <w:spacing w:line="240" w:lineRule="auto"/>
        <w:ind w:left="709"/>
        <w:contextualSpacing/>
        <w:rPr>
          <w:rFonts w:ascii="GHEA Grapalat" w:hAnsi="GHEA Grapalat"/>
          <w:lang w:val="af-ZA"/>
        </w:rPr>
      </w:pPr>
      <w:r w:rsidRPr="00E42580">
        <w:rPr>
          <w:rFonts w:ascii="GHEA Grapalat" w:hAnsi="GHEA Grapalat"/>
          <w:lang w:val="af-ZA"/>
        </w:rPr>
        <w:t xml:space="preserve">Էլ. Փոստ` </w:t>
      </w:r>
      <w:r>
        <w:rPr>
          <w:rFonts w:ascii="GHEA Grapalat" w:hAnsi="GHEA Grapalat"/>
          <w:lang w:val="af-ZA"/>
        </w:rPr>
        <w:fldChar w:fldCharType="begin"/>
      </w:r>
      <w:r>
        <w:rPr>
          <w:rFonts w:ascii="GHEA Grapalat" w:hAnsi="GHEA Grapalat"/>
          <w:lang w:val="af-ZA"/>
        </w:rPr>
        <w:instrText>HYPERLINK "mailto:</w:instrText>
      </w:r>
      <w:r w:rsidRPr="00E42580">
        <w:rPr>
          <w:rFonts w:ascii="GHEA Grapalat" w:hAnsi="GHEA Grapalat"/>
          <w:lang w:val="af-ZA"/>
        </w:rPr>
        <w:instrText>gnumner@armnab.am</w:instrText>
      </w:r>
      <w:r>
        <w:rPr>
          <w:rFonts w:ascii="GHEA Grapalat" w:hAnsi="GHEA Grapalat"/>
          <w:lang w:val="af-ZA"/>
        </w:rPr>
        <w:instrText>"</w:instrText>
      </w:r>
      <w:r>
        <w:rPr>
          <w:rFonts w:ascii="GHEA Grapalat" w:hAnsi="GHEA Grapalat"/>
          <w:lang w:val="af-ZA"/>
        </w:rPr>
      </w:r>
      <w:r>
        <w:rPr>
          <w:rFonts w:ascii="GHEA Grapalat" w:hAnsi="GHEA Grapalat"/>
          <w:lang w:val="af-ZA"/>
        </w:rPr>
        <w:fldChar w:fldCharType="separate"/>
      </w:r>
      <w:r w:rsidRPr="000A48CD">
        <w:rPr>
          <w:rStyle w:val="Hyperlink"/>
          <w:rFonts w:ascii="GHEA Grapalat" w:hAnsi="GHEA Grapalat"/>
          <w:lang w:val="af-ZA"/>
        </w:rPr>
        <w:t>gnumner@armnab.am</w:t>
      </w:r>
      <w:r>
        <w:rPr>
          <w:rFonts w:ascii="GHEA Grapalat" w:hAnsi="GHEA Grapalat"/>
          <w:lang w:val="af-ZA"/>
        </w:rPr>
        <w:fldChar w:fldCharType="end"/>
      </w:r>
    </w:p>
    <w:p w14:paraId="7912F11C" w14:textId="3152C459" w:rsidR="00CD568A" w:rsidRPr="001304AC" w:rsidRDefault="00CD568A" w:rsidP="00E42580">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w:t>
      </w:r>
      <w:r w:rsidR="00E42580">
        <w:rPr>
          <w:rFonts w:ascii="GHEA Grapalat" w:hAnsi="GHEA Grapalat" w:cs="Sylfaen"/>
          <w:b/>
          <w:lang w:val="pt-BR"/>
        </w:rPr>
        <w:t>Հավատարմագրման ազգային մարմին</w:t>
      </w:r>
      <w:r w:rsidR="00CB03A7" w:rsidRPr="00CB03A7">
        <w:rPr>
          <w:rFonts w:ascii="GHEA Grapalat" w:hAnsi="GHEA Grapalat" w:cs="Sylfaen"/>
          <w:b/>
          <w:lang w:val="pt-BR"/>
        </w:rPr>
        <w:t xml:space="preserve">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77EBEE0F" w14:textId="77777777" w:rsidR="009E79F7" w:rsidRPr="00B34EFF" w:rsidRDefault="009E79F7" w:rsidP="009E79F7">
      <w:pPr>
        <w:pBdr>
          <w:top w:val="nil"/>
          <w:left w:val="nil"/>
          <w:bottom w:val="nil"/>
          <w:right w:val="nil"/>
          <w:between w:val="nil"/>
        </w:pBdr>
        <w:spacing w:after="120"/>
        <w:ind w:right="-7" w:firstLine="567"/>
        <w:jc w:val="center"/>
        <w:rPr>
          <w:rFonts w:ascii="GHEA Grapalat" w:eastAsia="GHEA Grapalat" w:hAnsi="GHEA Grapalat" w:cs="GHEA Grapalat"/>
          <w:b/>
          <w:bCs/>
          <w:color w:val="FF0000"/>
          <w:sz w:val="22"/>
          <w:szCs w:val="22"/>
        </w:rPr>
      </w:pPr>
      <w:proofErr w:type="spellStart"/>
      <w:r w:rsidRPr="00B34EFF">
        <w:rPr>
          <w:rFonts w:ascii="GHEA Grapalat" w:eastAsia="GHEA Grapalat" w:hAnsi="GHEA Grapalat" w:cs="GHEA Grapalat"/>
          <w:b/>
          <w:bCs/>
          <w:color w:val="FF0000"/>
          <w:sz w:val="22"/>
          <w:szCs w:val="22"/>
        </w:rPr>
        <w:t>Գնումն</w:t>
      </w:r>
      <w:proofErr w:type="spellEnd"/>
      <w:r w:rsidRPr="00B34EFF">
        <w:rPr>
          <w:rFonts w:ascii="GHEA Grapalat" w:eastAsia="GHEA Grapalat" w:hAnsi="GHEA Grapalat" w:cs="GHEA Grapalat"/>
          <w:b/>
          <w:bCs/>
          <w:color w:val="FF0000"/>
          <w:sz w:val="22"/>
          <w:szCs w:val="22"/>
        </w:rPr>
        <w:t xml:space="preserve"> </w:t>
      </w:r>
      <w:proofErr w:type="spellStart"/>
      <w:r w:rsidRPr="00B34EFF">
        <w:rPr>
          <w:rFonts w:ascii="GHEA Grapalat" w:eastAsia="GHEA Grapalat" w:hAnsi="GHEA Grapalat" w:cs="GHEA Grapalat"/>
          <w:b/>
          <w:bCs/>
          <w:color w:val="FF0000"/>
          <w:sz w:val="22"/>
          <w:szCs w:val="22"/>
        </w:rPr>
        <w:t>իրականացվում</w:t>
      </w:r>
      <w:proofErr w:type="spellEnd"/>
      <w:r w:rsidRPr="00B34EFF">
        <w:rPr>
          <w:rFonts w:ascii="GHEA Grapalat" w:eastAsia="GHEA Grapalat" w:hAnsi="GHEA Grapalat" w:cs="GHEA Grapalat"/>
          <w:b/>
          <w:bCs/>
          <w:color w:val="FF0000"/>
          <w:sz w:val="22"/>
          <w:szCs w:val="22"/>
        </w:rPr>
        <w:t xml:space="preserve"> է Գնումների </w:t>
      </w:r>
      <w:proofErr w:type="spellStart"/>
      <w:r w:rsidRPr="00B34EFF">
        <w:rPr>
          <w:rFonts w:ascii="GHEA Grapalat" w:eastAsia="GHEA Grapalat" w:hAnsi="GHEA Grapalat" w:cs="GHEA Grapalat"/>
          <w:b/>
          <w:bCs/>
          <w:color w:val="FF0000"/>
          <w:sz w:val="22"/>
          <w:szCs w:val="22"/>
        </w:rPr>
        <w:t>մասին</w:t>
      </w:r>
      <w:proofErr w:type="spellEnd"/>
      <w:r w:rsidRPr="00B34EFF">
        <w:rPr>
          <w:rFonts w:ascii="GHEA Grapalat" w:eastAsia="GHEA Grapalat" w:hAnsi="GHEA Grapalat" w:cs="GHEA Grapalat"/>
          <w:b/>
          <w:bCs/>
          <w:color w:val="FF0000"/>
          <w:sz w:val="22"/>
          <w:szCs w:val="22"/>
        </w:rPr>
        <w:t xml:space="preserve"> ՀՀ </w:t>
      </w:r>
      <w:proofErr w:type="spellStart"/>
      <w:r w:rsidRPr="00B34EFF">
        <w:rPr>
          <w:rFonts w:ascii="GHEA Grapalat" w:eastAsia="GHEA Grapalat" w:hAnsi="GHEA Grapalat" w:cs="GHEA Grapalat"/>
          <w:b/>
          <w:bCs/>
          <w:color w:val="FF0000"/>
          <w:sz w:val="22"/>
          <w:szCs w:val="22"/>
        </w:rPr>
        <w:t>օրենսդրության</w:t>
      </w:r>
      <w:proofErr w:type="spellEnd"/>
      <w:r w:rsidRPr="00B34EFF">
        <w:rPr>
          <w:rFonts w:ascii="GHEA Grapalat" w:eastAsia="GHEA Grapalat" w:hAnsi="GHEA Grapalat" w:cs="GHEA Grapalat"/>
          <w:b/>
          <w:bCs/>
          <w:color w:val="FF0000"/>
          <w:sz w:val="22"/>
          <w:szCs w:val="22"/>
        </w:rPr>
        <w:t xml:space="preserve"> 15-րդ </w:t>
      </w:r>
      <w:proofErr w:type="spellStart"/>
      <w:r w:rsidRPr="00B34EFF">
        <w:rPr>
          <w:rFonts w:ascii="GHEA Grapalat" w:eastAsia="GHEA Grapalat" w:hAnsi="GHEA Grapalat" w:cs="GHEA Grapalat"/>
          <w:b/>
          <w:bCs/>
          <w:color w:val="FF0000"/>
          <w:sz w:val="22"/>
          <w:szCs w:val="22"/>
        </w:rPr>
        <w:t>հոդվածի</w:t>
      </w:r>
      <w:proofErr w:type="spellEnd"/>
      <w:r w:rsidRPr="00B34EFF">
        <w:rPr>
          <w:rFonts w:ascii="GHEA Grapalat" w:eastAsia="GHEA Grapalat" w:hAnsi="GHEA Grapalat" w:cs="GHEA Grapalat"/>
          <w:b/>
          <w:bCs/>
          <w:color w:val="FF0000"/>
          <w:sz w:val="22"/>
          <w:szCs w:val="22"/>
        </w:rPr>
        <w:t xml:space="preserve"> 6-րդ </w:t>
      </w:r>
      <w:proofErr w:type="spellStart"/>
      <w:r w:rsidRPr="00B34EFF">
        <w:rPr>
          <w:rFonts w:ascii="GHEA Grapalat" w:eastAsia="GHEA Grapalat" w:hAnsi="GHEA Grapalat" w:cs="GHEA Grapalat"/>
          <w:b/>
          <w:bCs/>
          <w:color w:val="FF0000"/>
          <w:sz w:val="22"/>
          <w:szCs w:val="22"/>
        </w:rPr>
        <w:t>մասի</w:t>
      </w:r>
      <w:proofErr w:type="spellEnd"/>
      <w:r w:rsidRPr="00B34EFF">
        <w:rPr>
          <w:rFonts w:ascii="GHEA Grapalat" w:eastAsia="GHEA Grapalat" w:hAnsi="GHEA Grapalat" w:cs="GHEA Grapalat"/>
          <w:b/>
          <w:bCs/>
          <w:color w:val="FF0000"/>
          <w:sz w:val="22"/>
          <w:szCs w:val="22"/>
        </w:rPr>
        <w:t xml:space="preserve"> </w:t>
      </w:r>
      <w:proofErr w:type="spellStart"/>
      <w:r w:rsidRPr="00B34EFF">
        <w:rPr>
          <w:rFonts w:ascii="GHEA Grapalat" w:eastAsia="GHEA Grapalat" w:hAnsi="GHEA Grapalat" w:cs="GHEA Grapalat"/>
          <w:b/>
          <w:bCs/>
          <w:color w:val="FF0000"/>
          <w:sz w:val="22"/>
          <w:szCs w:val="22"/>
        </w:rPr>
        <w:t>պահանջների</w:t>
      </w:r>
      <w:proofErr w:type="spellEnd"/>
      <w:r w:rsidRPr="00B34EFF">
        <w:rPr>
          <w:rFonts w:ascii="GHEA Grapalat" w:eastAsia="GHEA Grapalat" w:hAnsi="GHEA Grapalat" w:cs="GHEA Grapalat"/>
          <w:b/>
          <w:bCs/>
          <w:color w:val="FF0000"/>
          <w:sz w:val="22"/>
          <w:szCs w:val="22"/>
        </w:rPr>
        <w:t xml:space="preserve"> </w:t>
      </w:r>
      <w:proofErr w:type="spellStart"/>
      <w:r w:rsidRPr="00B34EFF">
        <w:rPr>
          <w:rFonts w:ascii="GHEA Grapalat" w:eastAsia="GHEA Grapalat" w:hAnsi="GHEA Grapalat" w:cs="GHEA Grapalat"/>
          <w:b/>
          <w:bCs/>
          <w:color w:val="FF0000"/>
          <w:sz w:val="22"/>
          <w:szCs w:val="22"/>
        </w:rPr>
        <w:t>համապատասխան</w:t>
      </w:r>
      <w:proofErr w:type="spellEnd"/>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proofErr w:type="spellStart"/>
      <w:r w:rsidR="00096865" w:rsidRPr="00A818CE">
        <w:rPr>
          <w:rFonts w:ascii="GHEA Grapalat" w:hAnsi="GHEA Grapalat" w:cs="Sylfaen"/>
          <w:i/>
          <w:sz w:val="20"/>
          <w:szCs w:val="20"/>
        </w:rPr>
        <w:lastRenderedPageBreak/>
        <w:t>Հաստատված</w:t>
      </w:r>
      <w:proofErr w:type="spellEnd"/>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42B7F4A6"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0F0E89">
        <w:rPr>
          <w:rFonts w:ascii="GHEA Grapalat" w:hAnsi="GHEA Grapalat"/>
          <w:b/>
          <w:sz w:val="20"/>
          <w:szCs w:val="20"/>
          <w:lang w:val="af-ZA"/>
        </w:rPr>
        <w:t>ՀԱՄ-ԳՀԱՊՁԲ-26/03</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704FC5A1"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CB03A7">
        <w:rPr>
          <w:rFonts w:ascii="GHEA Grapalat" w:hAnsi="GHEA Grapalat" w:cs="Times Armenian"/>
          <w:color w:val="000000"/>
          <w:sz w:val="20"/>
          <w:szCs w:val="20"/>
          <w:lang w:val="hy-AM"/>
        </w:rPr>
        <w:t>հունվարի</w:t>
      </w:r>
      <w:r w:rsidR="00BE7394">
        <w:rPr>
          <w:rFonts w:ascii="GHEA Grapalat" w:hAnsi="GHEA Grapalat" w:cs="Times Armenian"/>
          <w:color w:val="000000"/>
          <w:sz w:val="20"/>
          <w:szCs w:val="20"/>
          <w:lang w:val="hy-AM"/>
        </w:rPr>
        <w:t xml:space="preserve"> </w:t>
      </w:r>
      <w:r w:rsidR="00CB03A7">
        <w:rPr>
          <w:rFonts w:ascii="GHEA Grapalat" w:hAnsi="GHEA Grapalat" w:cs="Times Armenian"/>
          <w:color w:val="000000"/>
          <w:sz w:val="20"/>
          <w:szCs w:val="20"/>
          <w:lang w:val="hy-AM"/>
        </w:rPr>
        <w:t>29</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proofErr w:type="spellStart"/>
      <w:r w:rsidRPr="00A44EE7">
        <w:rPr>
          <w:rFonts w:ascii="GHEA Grapalat" w:hAnsi="GHEA Grapalat" w:cs="Sylfaen"/>
          <w:color w:val="000000"/>
          <w:sz w:val="20"/>
          <w:szCs w:val="20"/>
        </w:rPr>
        <w:t>որոշմամբ</w:t>
      </w:r>
      <w:proofErr w:type="spellEnd"/>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21DF44FB" w14:textId="77777777" w:rsidR="009E79F7" w:rsidRPr="009E79F7" w:rsidRDefault="009E79F7" w:rsidP="009E79F7">
      <w:pPr>
        <w:pBdr>
          <w:top w:val="nil"/>
          <w:left w:val="nil"/>
          <w:bottom w:val="nil"/>
          <w:right w:val="nil"/>
          <w:between w:val="nil"/>
        </w:pBdr>
        <w:spacing w:after="120"/>
        <w:ind w:right="-7" w:firstLine="567"/>
        <w:jc w:val="center"/>
        <w:rPr>
          <w:rFonts w:ascii="GHEA Grapalat" w:eastAsia="GHEA Grapalat" w:hAnsi="GHEA Grapalat" w:cs="GHEA Grapalat"/>
          <w:b/>
          <w:bCs/>
          <w:color w:val="000000"/>
          <w:sz w:val="22"/>
          <w:szCs w:val="22"/>
        </w:rPr>
      </w:pPr>
      <w:r w:rsidRPr="009E79F7">
        <w:rPr>
          <w:rFonts w:ascii="GHEA Grapalat" w:eastAsia="GHEA Grapalat" w:hAnsi="GHEA Grapalat" w:cs="GHEA Grapalat"/>
          <w:b/>
          <w:bCs/>
          <w:i/>
          <w:color w:val="000000"/>
          <w:sz w:val="22"/>
          <w:szCs w:val="22"/>
        </w:rPr>
        <w:t>«</w:t>
      </w:r>
      <w:proofErr w:type="spellStart"/>
      <w:r w:rsidRPr="009E79F7">
        <w:rPr>
          <w:rFonts w:ascii="GHEA Grapalat" w:eastAsia="GHEA Grapalat" w:hAnsi="GHEA Grapalat" w:cs="GHEA Grapalat"/>
          <w:b/>
          <w:bCs/>
          <w:i/>
          <w:color w:val="000000"/>
          <w:sz w:val="22"/>
          <w:szCs w:val="22"/>
        </w:rPr>
        <w:t>Հավատարմագրման</w:t>
      </w:r>
      <w:proofErr w:type="spellEnd"/>
      <w:r w:rsidRPr="009E79F7">
        <w:rPr>
          <w:rFonts w:ascii="GHEA Grapalat" w:eastAsia="GHEA Grapalat" w:hAnsi="GHEA Grapalat" w:cs="GHEA Grapalat"/>
          <w:b/>
          <w:bCs/>
          <w:i/>
          <w:color w:val="000000"/>
          <w:sz w:val="22"/>
          <w:szCs w:val="22"/>
        </w:rPr>
        <w:t xml:space="preserve"> </w:t>
      </w:r>
      <w:proofErr w:type="spellStart"/>
      <w:r w:rsidRPr="009E79F7">
        <w:rPr>
          <w:rFonts w:ascii="GHEA Grapalat" w:eastAsia="GHEA Grapalat" w:hAnsi="GHEA Grapalat" w:cs="GHEA Grapalat"/>
          <w:b/>
          <w:bCs/>
          <w:i/>
          <w:color w:val="000000"/>
          <w:sz w:val="22"/>
          <w:szCs w:val="22"/>
        </w:rPr>
        <w:t>ազգային</w:t>
      </w:r>
      <w:proofErr w:type="spellEnd"/>
      <w:r w:rsidRPr="009E79F7">
        <w:rPr>
          <w:rFonts w:ascii="GHEA Grapalat" w:eastAsia="GHEA Grapalat" w:hAnsi="GHEA Grapalat" w:cs="GHEA Grapalat"/>
          <w:b/>
          <w:bCs/>
          <w:i/>
          <w:color w:val="000000"/>
          <w:sz w:val="22"/>
          <w:szCs w:val="22"/>
        </w:rPr>
        <w:t xml:space="preserve"> </w:t>
      </w:r>
      <w:proofErr w:type="spellStart"/>
      <w:r w:rsidRPr="009E79F7">
        <w:rPr>
          <w:rFonts w:ascii="GHEA Grapalat" w:eastAsia="GHEA Grapalat" w:hAnsi="GHEA Grapalat" w:cs="GHEA Grapalat"/>
          <w:b/>
          <w:bCs/>
          <w:i/>
          <w:color w:val="000000"/>
          <w:sz w:val="22"/>
          <w:szCs w:val="22"/>
        </w:rPr>
        <w:t>մարմին</w:t>
      </w:r>
      <w:proofErr w:type="spellEnd"/>
      <w:r w:rsidRPr="009E79F7">
        <w:rPr>
          <w:rFonts w:ascii="GHEA Grapalat" w:eastAsia="GHEA Grapalat" w:hAnsi="GHEA Grapalat" w:cs="GHEA Grapalat"/>
          <w:b/>
          <w:bCs/>
          <w:i/>
          <w:color w:val="000000"/>
          <w:sz w:val="22"/>
          <w:szCs w:val="22"/>
        </w:rPr>
        <w:t>»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0BC8C851" w:rsidR="00096865" w:rsidRPr="00A71D81" w:rsidRDefault="009E79F7" w:rsidP="00EF3662">
      <w:pPr>
        <w:pStyle w:val="BodyText"/>
        <w:ind w:right="-7"/>
        <w:jc w:val="center"/>
        <w:rPr>
          <w:rFonts w:ascii="GHEA Grapalat" w:hAnsi="GHEA Grapalat"/>
          <w:szCs w:val="22"/>
          <w:lang w:val="af-ZA"/>
        </w:rPr>
      </w:pPr>
      <w:r w:rsidRPr="009E79F7">
        <w:rPr>
          <w:rFonts w:ascii="GHEA Grapalat" w:hAnsi="GHEA Grapalat" w:cs="Sylfaen"/>
          <w:b/>
          <w:lang w:val="af-ZA"/>
        </w:rPr>
        <w:t xml:space="preserve">«Հավատարմագրման ազգային մարմին» ՊՈԱԿ-Ի </w:t>
      </w:r>
      <w:r w:rsidR="00CB03A7" w:rsidRPr="00CB03A7">
        <w:rPr>
          <w:rFonts w:ascii="GHEA Grapalat" w:hAnsi="GHEA Grapalat" w:cs="Sylfaen"/>
          <w:b/>
          <w:lang w:val="af-ZA"/>
        </w:rPr>
        <w:t>-Ի ԿԱՐԻՔՆԵՐԻ ՀԱՄԱՐ` «</w:t>
      </w:r>
      <w:r w:rsidR="00E42580">
        <w:rPr>
          <w:rFonts w:ascii="GHEA Grapalat" w:hAnsi="GHEA Grapalat" w:cs="Sylfaen"/>
          <w:b/>
          <w:lang w:val="hy-AM"/>
        </w:rPr>
        <w:t>ԲԼԱՆԿՆԵՐ</w:t>
      </w:r>
      <w:r w:rsidR="00CB03A7">
        <w:rPr>
          <w:rFonts w:ascii="GHEA Grapalat" w:hAnsi="GHEA Grapalat" w:cs="Sylfaen"/>
          <w:b/>
          <w:lang w:val="hy-AM"/>
        </w:rPr>
        <w:t>Ի</w:t>
      </w:r>
      <w:r w:rsidR="00CB03A7" w:rsidRPr="00CB03A7">
        <w:rPr>
          <w:rFonts w:ascii="GHEA Grapalat" w:hAnsi="GHEA Grapalat" w:cs="Sylfaen"/>
          <w:b/>
          <w:lang w:val="af-ZA"/>
        </w:rPr>
        <w:t>» 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0FD7A1B2" w14:textId="2F94F5D1" w:rsidR="009E79F7" w:rsidRDefault="009E79F7">
      <w:pPr>
        <w:rPr>
          <w:rFonts w:ascii="GHEA Grapalat" w:hAnsi="GHEA Grapalat" w:cs="Sylfaen"/>
          <w:b/>
          <w:i/>
          <w:color w:val="FF0000"/>
          <w:sz w:val="22"/>
          <w:szCs w:val="22"/>
          <w:lang w:val="af-ZA"/>
        </w:rPr>
      </w:pPr>
      <w:r>
        <w:rPr>
          <w:rFonts w:ascii="GHEA Grapalat" w:hAnsi="GHEA Grapalat" w:cs="Sylfaen"/>
          <w:b/>
          <w:i/>
          <w:color w:val="FF0000"/>
          <w:sz w:val="22"/>
          <w:szCs w:val="22"/>
          <w:lang w:val="af-ZA"/>
        </w:rPr>
        <w:br w:type="page"/>
      </w:r>
    </w:p>
    <w:p w14:paraId="00A72833" w14:textId="77777777" w:rsidR="002879FD" w:rsidRDefault="002879FD" w:rsidP="00404D44">
      <w:pPr>
        <w:jc w:val="center"/>
        <w:rPr>
          <w:rFonts w:ascii="GHEA Grapalat" w:hAnsi="GHEA Grapalat" w:cs="Sylfaen"/>
          <w:b/>
          <w:i/>
          <w:color w:val="FF0000"/>
          <w:sz w:val="22"/>
          <w:szCs w:val="22"/>
          <w:lang w:val="af-ZA"/>
        </w:rPr>
      </w:pPr>
    </w:p>
    <w:p w14:paraId="0FAF67E1" w14:textId="5730CBA6" w:rsidR="00CB03A7" w:rsidRDefault="00CB03A7" w:rsidP="00404D44">
      <w:pPr>
        <w:jc w:val="center"/>
        <w:rPr>
          <w:rFonts w:ascii="GHEA Grapalat" w:hAnsi="GHEA Grapalat" w:cs="Sylfaen"/>
          <w:b/>
          <w:i/>
          <w:color w:val="FF0000"/>
          <w:sz w:val="22"/>
          <w:szCs w:val="22"/>
          <w:lang w:val="af-ZA"/>
        </w:rPr>
      </w:pPr>
    </w:p>
    <w:p w14:paraId="06017FE4" w14:textId="0294067A" w:rsidR="00CB03A7" w:rsidRDefault="00CB03A7"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proofErr w:type="spellStart"/>
      <w:r w:rsidRPr="001304AC">
        <w:rPr>
          <w:rFonts w:ascii="GHEA Grapalat" w:hAnsi="GHEA Grapalat" w:cs="Sylfaen"/>
          <w:b/>
          <w:sz w:val="20"/>
          <w:szCs w:val="20"/>
        </w:rPr>
        <w:t>ԲՈՎԱՆԴԱԿՈւԹՅՈւՆ</w:t>
      </w:r>
      <w:proofErr w:type="spellEnd"/>
    </w:p>
    <w:p w14:paraId="61A65147" w14:textId="7B110EED"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w:t>
      </w:r>
      <w:r w:rsidR="009E79F7">
        <w:rPr>
          <w:rFonts w:ascii="GHEA Grapalat" w:hAnsi="GHEA Grapalat"/>
          <w:b/>
          <w:sz w:val="20"/>
          <w:lang w:val="hy-AM"/>
        </w:rPr>
        <w:t>ՀԱՎԱՏԱՐՄԱԳՐՄԱՆ ԱԶԳԱՅԻՆ ՄԱՐՄԻՆ</w:t>
      </w:r>
      <w:r w:rsidRPr="006745E7">
        <w:rPr>
          <w:rFonts w:ascii="GHEA Grapalat" w:hAnsi="GHEA Grapalat"/>
          <w:b/>
          <w:sz w:val="20"/>
          <w:lang w:val="hy-AM"/>
        </w:rPr>
        <w:t>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00E42580">
        <w:rPr>
          <w:rFonts w:ascii="GHEA Grapalat" w:hAnsi="GHEA Grapalat"/>
          <w:b/>
          <w:bCs/>
          <w:sz w:val="20"/>
          <w:lang w:val="hy-AM"/>
        </w:rPr>
        <w:t>ԲԼԱՆԿՆԵՐ</w:t>
      </w:r>
      <w:r w:rsidRPr="00E32E75">
        <w:rPr>
          <w:rFonts w:ascii="GHEA Grapalat" w:hAnsi="GHEA Grapalat"/>
          <w:b/>
          <w:bCs/>
          <w:sz w:val="20"/>
          <w:lang w:val="hy-AM"/>
        </w:rPr>
        <w:t>Ի</w:t>
      </w:r>
      <w:r w:rsidR="002B31D0" w:rsidRPr="00DE7820">
        <w:rPr>
          <w:rFonts w:ascii="GHEA Grapalat" w:hAnsi="GHEA Grapalat" w:cs="Sylfaen"/>
          <w:b/>
          <w:sz w:val="20"/>
          <w:szCs w:val="20"/>
          <w:lang w:val="af-ZA"/>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5182113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0F0E89">
        <w:rPr>
          <w:rFonts w:ascii="GHEA Grapalat" w:hAnsi="GHEA Grapalat"/>
          <w:b/>
          <w:sz w:val="20"/>
          <w:szCs w:val="20"/>
          <w:lang w:val="af-ZA"/>
        </w:rPr>
        <w:t>ՀԱՄ-ԳՀԱՊՁԲ-26/03</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911C041" w14:textId="3A45CF6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24DB9" w:rsidRPr="006745E7">
        <w:rPr>
          <w:rFonts w:ascii="GHEA Grapalat" w:hAnsi="GHEA Grapalat"/>
          <w:b/>
          <w:sz w:val="20"/>
          <w:lang w:val="hy-AM"/>
        </w:rPr>
        <w:t>«</w:t>
      </w:r>
      <w:r w:rsidR="00E42580">
        <w:rPr>
          <w:rFonts w:ascii="GHEA Grapalat" w:hAnsi="GHEA Grapalat"/>
          <w:b/>
          <w:sz w:val="20"/>
          <w:lang w:val="hy-AM"/>
        </w:rPr>
        <w:t>Հավատարմագրման ազգային մարմին</w:t>
      </w:r>
      <w:r w:rsidR="00224DB9" w:rsidRPr="006745E7">
        <w:rPr>
          <w:rFonts w:ascii="GHEA Grapalat" w:hAnsi="GHEA Grapalat"/>
          <w:b/>
          <w:sz w:val="20"/>
          <w:lang w:val="hy-AM"/>
        </w:rPr>
        <w:t>»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3BE43389"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E79F7" w:rsidRPr="009E79F7">
        <w:rPr>
          <w:rFonts w:ascii="GHEA Grapalat" w:hAnsi="GHEA Grapalat"/>
          <w:b/>
          <w:bCs/>
        </w:rPr>
        <w:t>gnumner@armnab.am</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4E4DD164"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E42580">
        <w:rPr>
          <w:rFonts w:ascii="GHEA Grapalat" w:hAnsi="GHEA Grapalat"/>
          <w:b/>
          <w:i w:val="0"/>
          <w:lang w:val="hy-AM"/>
        </w:rPr>
        <w:t>Հավատարմագրման ազգային մարմին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E42580">
        <w:rPr>
          <w:rFonts w:ascii="GHEA Grapalat" w:hAnsi="GHEA Grapalat" w:cs="Sylfaen"/>
          <w:b/>
          <w:i w:val="0"/>
          <w:lang w:val="hy-AM"/>
        </w:rPr>
        <w:t>բլանկներ</w:t>
      </w:r>
      <w:r w:rsidR="00595151">
        <w:rPr>
          <w:rFonts w:ascii="GHEA Grapalat" w:hAnsi="GHEA Grapalat" w:cs="Sylfaen"/>
          <w:b/>
          <w:i w:val="0"/>
          <w:lang w:val="hy-AM"/>
        </w:rPr>
        <w:t>ի</w:t>
      </w:r>
      <w:r w:rsidR="002B31D0" w:rsidRPr="00DE7820">
        <w:rPr>
          <w:rFonts w:ascii="GHEA Grapalat" w:hAnsi="GHEA Grapalat" w:cs="Sylfaen"/>
          <w:b/>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572C58">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B776A">
        <w:rPr>
          <w:rFonts w:ascii="GHEA Grapalat" w:hAnsi="GHEA Grapalat"/>
          <w:b/>
          <w:i w:val="0"/>
          <w:lang w:val="hy-AM"/>
        </w:rPr>
        <w:t>1</w:t>
      </w:r>
      <w:r w:rsidR="00595151">
        <w:rPr>
          <w:rFonts w:ascii="GHEA Grapalat" w:hAnsi="GHEA Grapalat"/>
          <w:b/>
          <w:i w:val="0"/>
          <w:lang w:val="hy-AM"/>
        </w:rPr>
        <w:t xml:space="preserve"> </w:t>
      </w:r>
      <w:proofErr w:type="spellStart"/>
      <w:r w:rsidR="00096865" w:rsidRPr="00A71D81">
        <w:rPr>
          <w:rFonts w:ascii="GHEA Grapalat" w:hAnsi="GHEA Grapalat" w:cs="Sylfaen"/>
          <w:i w:val="0"/>
        </w:rPr>
        <w:t>չափաբաժին</w:t>
      </w:r>
      <w:proofErr w:type="spellEnd"/>
      <w:r w:rsidR="00685F84">
        <w:rPr>
          <w:rFonts w:ascii="GHEA Grapalat" w:hAnsi="GHEA Grapalat" w:cs="Sylfaen"/>
          <w:i w:val="0"/>
          <w:lang w:val="hy-AM"/>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E80744" w:rsidRPr="00D87DD7" w14:paraId="50193069" w14:textId="77777777" w:rsidTr="00BA7928">
        <w:tc>
          <w:tcPr>
            <w:tcW w:w="709" w:type="dxa"/>
            <w:vAlign w:val="center"/>
          </w:tcPr>
          <w:p w14:paraId="46234747" w14:textId="77777777" w:rsidR="00E80744" w:rsidRPr="00A71D81" w:rsidRDefault="00E80744" w:rsidP="00E8074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76" w:type="dxa"/>
            <w:vAlign w:val="center"/>
          </w:tcPr>
          <w:p w14:paraId="52724449" w14:textId="4EC8FE1A" w:rsidR="00E80744" w:rsidRPr="00C82984" w:rsidRDefault="009E79F7" w:rsidP="00E80744">
            <w:pPr>
              <w:jc w:val="center"/>
              <w:rPr>
                <w:rFonts w:ascii="GHEA Grapalat" w:hAnsi="GHEA Grapalat"/>
                <w:sz w:val="20"/>
                <w:szCs w:val="20"/>
                <w:lang w:val="hy-AM"/>
              </w:rPr>
            </w:pPr>
            <w:r w:rsidRPr="009E79F7">
              <w:rPr>
                <w:rFonts w:ascii="GHEA Grapalat" w:hAnsi="GHEA Grapalat"/>
                <w:sz w:val="20"/>
                <w:szCs w:val="20"/>
                <w:lang w:val="hy-AM"/>
              </w:rPr>
              <w:t>3,424,000</w:t>
            </w:r>
          </w:p>
        </w:tc>
        <w:tc>
          <w:tcPr>
            <w:tcW w:w="8365" w:type="dxa"/>
            <w:vAlign w:val="center"/>
          </w:tcPr>
          <w:p w14:paraId="04B28807" w14:textId="6DE3713A" w:rsidR="00E80744" w:rsidRPr="00B71FA5" w:rsidRDefault="00000000" w:rsidP="00E80744">
            <w:pPr>
              <w:rPr>
                <w:rFonts w:ascii="GHEA Grapalat" w:hAnsi="GHEA Grapalat"/>
                <w:sz w:val="20"/>
                <w:szCs w:val="20"/>
                <w:lang w:val="hy-AM"/>
              </w:rPr>
            </w:pPr>
            <w:sdt>
              <w:sdtPr>
                <w:rPr>
                  <w:rFonts w:ascii="Arial LatArm" w:hAnsi="Arial LatArm"/>
                </w:rPr>
                <w:tag w:val="goog_rdk_0"/>
                <w:id w:val="-1041903586"/>
              </w:sdtPr>
              <w:sdtContent>
                <w:proofErr w:type="spellStart"/>
                <w:r w:rsidR="009E79F7" w:rsidRPr="001B3D65">
                  <w:rPr>
                    <w:rFonts w:ascii="GHEA Grapalat" w:eastAsia="Tahoma" w:hAnsi="GHEA Grapalat" w:cs="Sylfaen"/>
                    <w:color w:val="000000"/>
                  </w:rPr>
                  <w:t>բլանկներ</w:t>
                </w:r>
                <w:proofErr w:type="spellEnd"/>
              </w:sdtContent>
            </w:sdt>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77777777" w:rsidR="00845AA5" w:rsidRPr="00A71D81" w:rsidRDefault="00845AA5"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553E47CD"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lastRenderedPageBreak/>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8D3FB2">
        <w:rPr>
          <w:rFonts w:ascii="GHEA Grapalat" w:hAnsi="GHEA Grapalat" w:cs="Sylfaen"/>
          <w:sz w:val="20"/>
          <w:szCs w:val="20"/>
        </w:rPr>
        <w:t>Մասնակ</w:t>
      </w:r>
      <w:r w:rsidR="00E56508" w:rsidRPr="0041304D">
        <w:rPr>
          <w:rFonts w:ascii="GHEA Grapalat" w:hAnsi="GHEA Grapalat" w:cs="Sylfaen"/>
          <w:sz w:val="20"/>
          <w:szCs w:val="20"/>
        </w:rPr>
        <w:t>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1F088C">
        <w:rPr>
          <w:rFonts w:ascii="GHEA Grapalat" w:hAnsi="GHEA Grapalat" w:cs="Sylfaen"/>
          <w:sz w:val="20"/>
          <w:szCs w:val="20"/>
          <w:lang w:val="es-ES"/>
        </w:rPr>
        <w:t>ինչպես</w:t>
      </w:r>
      <w:proofErr w:type="spellEnd"/>
      <w:r w:rsidR="001F088C">
        <w:rPr>
          <w:rFonts w:ascii="GHEA Grapalat" w:hAnsi="GHEA Grapalat" w:cs="Sylfaen"/>
          <w:sz w:val="20"/>
          <w:szCs w:val="20"/>
          <w:lang w:val="es-ES"/>
        </w:rPr>
        <w:t xml:space="preserve"> </w:t>
      </w:r>
      <w:proofErr w:type="spellStart"/>
      <w:r w:rsidR="001F088C" w:rsidRPr="001F088C">
        <w:rPr>
          <w:rFonts w:ascii="GHEA Grapalat" w:hAnsi="GHEA Grapalat" w:cs="Sylfaen"/>
          <w:sz w:val="20"/>
          <w:szCs w:val="20"/>
          <w:lang w:val="es-ES"/>
        </w:rPr>
        <w:t>նաև</w:t>
      </w:r>
      <w:proofErr w:type="spellEnd"/>
      <w:r w:rsidR="001F088C" w:rsidRPr="001F088C">
        <w:rPr>
          <w:rFonts w:ascii="GHEA Grapalat" w:hAnsi="GHEA Grapalat" w:cs="Sylfaen"/>
          <w:sz w:val="20"/>
          <w:szCs w:val="20"/>
          <w:lang w:val="es-ES"/>
        </w:rPr>
        <w:t xml:space="preserve">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proofErr w:type="spellStart"/>
      <w:r w:rsidR="001F088C" w:rsidRPr="00880AC0">
        <w:rPr>
          <w:rFonts w:ascii="GHEA Grapalat" w:hAnsi="GHEA Grapalat" w:cs="Sylfaen"/>
          <w:sz w:val="20"/>
          <w:szCs w:val="20"/>
        </w:rPr>
        <w:t>կառավարության</w:t>
      </w:r>
      <w:proofErr w:type="spellEnd"/>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proofErr w:type="spellStart"/>
      <w:r w:rsidR="001F088C" w:rsidRPr="00880AC0">
        <w:rPr>
          <w:rFonts w:ascii="GHEA Grapalat" w:hAnsi="GHEA Grapalat" w:cs="Sylfaen"/>
          <w:sz w:val="20"/>
          <w:szCs w:val="20"/>
        </w:rPr>
        <w:t>որոշման</w:t>
      </w:r>
      <w:proofErr w:type="spellEnd"/>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2-րդ </w:t>
      </w:r>
      <w:proofErr w:type="spellStart"/>
      <w:r w:rsidR="001F088C">
        <w:rPr>
          <w:rFonts w:ascii="GHEA Grapalat" w:hAnsi="GHEA Grapalat" w:cs="Sylfaen"/>
          <w:sz w:val="20"/>
          <w:szCs w:val="20"/>
          <w:lang w:val="es-ES"/>
        </w:rPr>
        <w:t>կետի</w:t>
      </w:r>
      <w:proofErr w:type="spellEnd"/>
      <w:r w:rsidR="001F088C">
        <w:rPr>
          <w:rFonts w:ascii="GHEA Grapalat" w:hAnsi="GHEA Grapalat" w:cs="Sylfaen"/>
          <w:sz w:val="20"/>
          <w:szCs w:val="20"/>
          <w:lang w:val="es-ES"/>
        </w:rPr>
        <w:t xml:space="preserve"> 2-րդ </w:t>
      </w:r>
      <w:proofErr w:type="spellStart"/>
      <w:r w:rsidR="001F088C">
        <w:rPr>
          <w:rFonts w:ascii="GHEA Grapalat" w:hAnsi="GHEA Grapalat" w:cs="Sylfaen"/>
          <w:sz w:val="20"/>
          <w:szCs w:val="20"/>
          <w:lang w:val="es-ES"/>
        </w:rPr>
        <w:t>ենթակետով</w:t>
      </w:r>
      <w:proofErr w:type="spellEnd"/>
      <w:r w:rsidR="001F088C" w:rsidRPr="001F088C">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proofErr w:type="spellStart"/>
      <w:r w:rsidR="0014607E">
        <w:rPr>
          <w:rFonts w:ascii="GHEA Grapalat" w:hAnsi="GHEA Grapalat" w:cs="Sylfaen"/>
          <w:sz w:val="20"/>
          <w:szCs w:val="20"/>
        </w:rPr>
        <w:t>են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5DF30B3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FE07D3">
        <w:rPr>
          <w:rFonts w:ascii="GHEA Grapalat" w:hAnsi="GHEA Grapalat" w:cs="Sylfaen"/>
          <w:b/>
          <w:szCs w:val="24"/>
          <w:lang w:val="hy-AM"/>
        </w:rPr>
        <w:t>2</w:t>
      </w:r>
      <w:r w:rsidR="00271BAF">
        <w:rPr>
          <w:rFonts w:ascii="GHEA Grapalat" w:hAnsi="GHEA Grapalat" w:cs="Sylfaen"/>
          <w:b/>
          <w:szCs w:val="24"/>
          <w:lang w:val="hy-AM"/>
        </w:rPr>
        <w:t>:</w:t>
      </w:r>
      <w:r w:rsidR="00E867E8">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9E79F7" w:rsidRPr="009E79F7">
        <w:rPr>
          <w:rFonts w:ascii="GHEA Grapalat" w:hAnsi="GHEA Grapalat" w:cs="Sylfaen"/>
          <w:b/>
          <w:szCs w:val="24"/>
          <w:lang w:val="hy-AM"/>
        </w:rPr>
        <w:t>ՀՀ, ք. Երևան, Մհեր Մկրտչյան 5</w:t>
      </w:r>
      <w:r w:rsidR="009E79F7">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C3420D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E79F7">
        <w:rPr>
          <w:rFonts w:ascii="GHEA Grapalat" w:hAnsi="GHEA Grapalat"/>
          <w:b/>
          <w:lang w:val="hy-AM"/>
        </w:rPr>
        <w:t>Դիանա Մադոյանը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4"/>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741ABE7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r w:rsidR="004348F9" w:rsidRPr="002E151F">
        <w:rPr>
          <w:rFonts w:ascii="GHEA Grapalat" w:hAnsi="GHEA Grapalat" w:cs="Sylfaen"/>
          <w:b/>
          <w:szCs w:val="24"/>
          <w:lang w:val="ru-RU"/>
        </w:rPr>
        <w:t>րդ</w:t>
      </w:r>
      <w:r w:rsidR="004348F9" w:rsidRPr="002E151F">
        <w:rPr>
          <w:rFonts w:ascii="GHEA Grapalat" w:hAnsi="GHEA Grapalat" w:cs="Sylfaen"/>
          <w:b/>
          <w:szCs w:val="24"/>
        </w:rPr>
        <w:t xml:space="preserve"> </w:t>
      </w:r>
      <w:r w:rsidR="004348F9" w:rsidRPr="002E151F">
        <w:rPr>
          <w:rFonts w:ascii="GHEA Grapalat" w:hAnsi="GHEA Grapalat" w:cs="Sylfaen"/>
          <w:b/>
          <w:szCs w:val="24"/>
          <w:lang w:val="ru-RU"/>
        </w:rPr>
        <w:t>օրվա</w:t>
      </w:r>
      <w:r w:rsidR="004348F9" w:rsidRPr="002E151F">
        <w:rPr>
          <w:rFonts w:ascii="GHEA Grapalat" w:hAnsi="GHEA Grapalat" w:cs="Sylfaen"/>
          <w:b/>
          <w:szCs w:val="24"/>
        </w:rPr>
        <w:t xml:space="preserve"> </w:t>
      </w:r>
      <w:r w:rsidR="004348F9" w:rsidRPr="002E151F">
        <w:rPr>
          <w:rFonts w:ascii="GHEA Grapalat" w:hAnsi="GHEA Grapalat" w:cs="Sylfaen"/>
          <w:b/>
          <w:szCs w:val="24"/>
          <w:lang w:val="ru-RU"/>
        </w:rPr>
        <w:t>ժամը</w:t>
      </w:r>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FE07D3">
        <w:rPr>
          <w:rFonts w:ascii="GHEA Grapalat" w:hAnsi="GHEA Grapalat" w:cs="Sylfaen"/>
          <w:b/>
          <w:szCs w:val="24"/>
        </w:rPr>
        <w:t>2</w:t>
      </w:r>
      <w:r w:rsidR="00271BAF">
        <w:rPr>
          <w:rFonts w:ascii="GHEA Grapalat" w:hAnsi="GHEA Grapalat" w:cs="Sylfaen"/>
          <w:b/>
          <w:szCs w:val="24"/>
          <w:lang w:val="hy-AM"/>
        </w:rPr>
        <w:t>:</w:t>
      </w:r>
      <w:r w:rsidR="00E867E8">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526768" w:rsidRPr="001304AC">
        <w:rPr>
          <w:rFonts w:ascii="GHEA Grapalat" w:hAnsi="GHEA Grapalat" w:cs="Sylfaen"/>
          <w:b/>
          <w:i w:val="0"/>
          <w:szCs w:val="24"/>
          <w:lang w:val="ru-RU"/>
        </w:rPr>
        <w:t>Հայաստանի</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Հանրապետության</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դրամով</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բացման</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նիստի</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օրվա</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դրությամբ</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կենտրոնական</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բանկի</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կողմից</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սահմանված</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փոխարժեքով</w:t>
      </w:r>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Օրենքի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հոդվածի</w:t>
      </w:r>
      <w:proofErr w:type="spellEnd"/>
      <w:r w:rsidR="00CF5129" w:rsidRPr="00B83A45">
        <w:rPr>
          <w:rFonts w:ascii="GHEA Grapalat" w:hAnsi="GHEA Grapalat" w:cs="Sylfaen"/>
          <w:sz w:val="20"/>
          <w:lang w:val="af-ZA"/>
        </w:rPr>
        <w:t xml:space="preserve"> 1-</w:t>
      </w:r>
      <w:proofErr w:type="spellStart"/>
      <w:r w:rsidR="00CF5129" w:rsidRPr="00B83A45">
        <w:rPr>
          <w:rFonts w:ascii="GHEA Grapalat" w:hAnsi="GHEA Grapalat" w:cs="Sylfaen"/>
          <w:sz w:val="20"/>
        </w:rPr>
        <w:t>ին</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մասի</w:t>
      </w:r>
      <w:proofErr w:type="spellEnd"/>
      <w:r w:rsidR="00CF5129" w:rsidRPr="00B83A45">
        <w:rPr>
          <w:rFonts w:ascii="GHEA Grapalat" w:hAnsi="GHEA Grapalat" w:cs="Sylfaen"/>
          <w:sz w:val="20"/>
          <w:lang w:val="af-ZA"/>
        </w:rPr>
        <w:t xml:space="preserve"> 6-</w:t>
      </w:r>
      <w:proofErr w:type="spellStart"/>
      <w:r w:rsidR="00CF5129" w:rsidRPr="00B83A45">
        <w:rPr>
          <w:rFonts w:ascii="GHEA Grapalat" w:hAnsi="GHEA Grapalat" w:cs="Sylfaen"/>
          <w:sz w:val="20"/>
        </w:rPr>
        <w:t>րդ</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կետով</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նախատեսված</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հիմքերն</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հայտ</w:t>
      </w:r>
      <w:proofErr w:type="spellEnd"/>
      <w:r w:rsidR="00CF5129" w:rsidRPr="00B83A45">
        <w:rPr>
          <w:rFonts w:ascii="GHEA Grapalat" w:hAnsi="GHEA Grapalat" w:cs="Sylfaen"/>
          <w:sz w:val="20"/>
          <w:lang w:val="af-ZA"/>
        </w:rPr>
        <w:t xml:space="preserve"> </w:t>
      </w:r>
      <w:proofErr w:type="spellStart"/>
      <w:r w:rsidR="00CF5129" w:rsidRPr="00B83A45">
        <w:rPr>
          <w:rFonts w:ascii="GHEA Grapalat" w:hAnsi="GHEA Grapalat" w:cs="Sylfaen"/>
          <w:sz w:val="20"/>
        </w:rPr>
        <w:t>գալու</w:t>
      </w:r>
      <w:proofErr w:type="spellEnd"/>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դեպքում</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պատվիրատուի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ղեկավարի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պատճառաբանված</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որոշման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հիման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վրա</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լիազորված</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մարմինը</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մասնակցին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ներառում</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գնումների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գործընթացին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մասնակցելու</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իրավունք</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չունեցող</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մասնակիցների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ցուցակում։</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որոշումը</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ստանալու</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հաջորդող</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հինգ</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աշխատանքային</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օրվա</w:t>
      </w:r>
      <w:proofErr w:type="spellEnd"/>
      <w:r w:rsidR="00CF5129" w:rsidRPr="00D1688E">
        <w:rPr>
          <w:rFonts w:ascii="GHEA Grapalat" w:hAnsi="GHEA Grapalat" w:cs="Sylfaen"/>
          <w:sz w:val="20"/>
          <w:lang w:val="af-ZA"/>
        </w:rPr>
        <w:t xml:space="preserve"> </w:t>
      </w:r>
      <w:proofErr w:type="spellStart"/>
      <w:r w:rsidR="00CF5129" w:rsidRPr="00D1688E">
        <w:rPr>
          <w:rFonts w:ascii="GHEA Grapalat" w:hAnsi="GHEA Grapalat" w:cs="Sylfaen"/>
          <w:sz w:val="20"/>
        </w:rPr>
        <w:t>ընթացքում</w:t>
      </w:r>
      <w:proofErr w:type="spellEnd"/>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F512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CF512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26768" w:rsidRPr="00526768">
        <w:rPr>
          <w:rFonts w:ascii="GHEA Grapalat" w:hAnsi="GHEA Grapalat" w:cs="Sylfaen"/>
          <w:b/>
          <w:lang w:val="hy-AM"/>
        </w:rPr>
        <w:t>10</w:t>
      </w:r>
      <w:r w:rsidRPr="00526768">
        <w:rPr>
          <w:rFonts w:ascii="GHEA Grapalat" w:hAnsi="GHEA Grapalat" w:cs="Sylfaen"/>
          <w:b/>
          <w:lang w:val="es-ES"/>
        </w:rPr>
        <w:t xml:space="preserve"> </w:t>
      </w:r>
      <w:proofErr w:type="spellStart"/>
      <w:r w:rsidRPr="00526768">
        <w:rPr>
          <w:rFonts w:ascii="GHEA Grapalat" w:hAnsi="GHEA Grapalat" w:cs="Sylfaen"/>
          <w:b/>
          <w:lang w:val="es-ES"/>
        </w:rPr>
        <w:t>օրացուցային</w:t>
      </w:r>
      <w:proofErr w:type="spellEnd"/>
      <w:r w:rsidRPr="00526768">
        <w:rPr>
          <w:rFonts w:ascii="GHEA Grapalat" w:hAnsi="GHEA Grapalat" w:cs="Arial"/>
          <w:b/>
          <w:lang w:val="es-ES"/>
        </w:rPr>
        <w:t xml:space="preserve"> </w:t>
      </w:r>
      <w:proofErr w:type="spellStart"/>
      <w:r w:rsidRPr="00526768">
        <w:rPr>
          <w:rFonts w:ascii="GHEA Grapalat" w:hAnsi="GHEA Grapalat" w:cs="Sylfaen"/>
          <w:b/>
          <w:lang w:val="es-ES"/>
        </w:rPr>
        <w:t>օր</w:t>
      </w:r>
      <w:proofErr w:type="spellEnd"/>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sidR="00F02DBC" w:rsidRPr="006D2E03">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230F1D" w:rsidRPr="001304AC">
        <w:rPr>
          <w:rFonts w:ascii="GHEA Grapalat" w:hAnsi="GHEA Grapalat" w:cs="Sylfaen"/>
          <w:sz w:val="20"/>
          <w:lang w:val="ru-RU"/>
        </w:rPr>
        <w:t>դադարում</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գոյություն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ունենալ</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գնման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պահանջը</w:t>
      </w:r>
      <w:r w:rsidR="00230F1D" w:rsidRPr="001304AC">
        <w:rPr>
          <w:rFonts w:ascii="GHEA Grapalat" w:hAnsi="GHEA Grapalat" w:cs="Sylfaen"/>
          <w:sz w:val="20"/>
          <w:lang w:val="hy-AM"/>
        </w:rPr>
        <w:t>: Ընդ որում պ</w:t>
      </w:r>
      <w:r w:rsidR="00230F1D" w:rsidRPr="001304AC">
        <w:rPr>
          <w:rFonts w:ascii="GHEA Grapalat" w:hAnsi="GHEA Grapalat" w:cs="Sylfaen"/>
          <w:sz w:val="20"/>
          <w:lang w:val="ru-RU"/>
        </w:rPr>
        <w:t>ետության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կամ</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համայնքների</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կարիքների</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համար</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կազմակերպված</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գնման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ընթացակարգը</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կարող</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ամբողջությամբ</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կամ</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մասնակի</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չկայացած</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հայտարարվել</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r w:rsidR="00230F1D" w:rsidRPr="001304AC">
        <w:rPr>
          <w:rFonts w:ascii="GHEA Grapalat" w:hAnsi="GHEA Grapalat" w:cs="Sylfaen"/>
          <w:sz w:val="20"/>
          <w:lang w:val="ru-RU"/>
        </w:rPr>
        <w:t>ղեկավարի</w:t>
      </w:r>
      <w:r w:rsidR="00230F1D" w:rsidRPr="001304AC">
        <w:rPr>
          <w:rFonts w:ascii="GHEA Grapalat" w:hAnsi="GHEA Grapalat" w:cs="Sylfaen"/>
          <w:sz w:val="20"/>
          <w:lang w:val="hy-AM"/>
        </w:rPr>
        <w:t xml:space="preserve"> </w:t>
      </w:r>
      <w:proofErr w:type="spellStart"/>
      <w:r w:rsidR="00230F1D" w:rsidRPr="001304AC">
        <w:rPr>
          <w:rFonts w:ascii="GHEA Grapalat" w:hAnsi="GHEA Grapalat" w:cs="Sylfaen"/>
          <w:sz w:val="20"/>
        </w:rPr>
        <w:t>որոշման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հիման</w:t>
      </w:r>
      <w:proofErr w:type="spellEnd"/>
      <w:r w:rsidR="00230F1D" w:rsidRPr="001304AC">
        <w:rPr>
          <w:rFonts w:ascii="GHEA Grapalat" w:hAnsi="GHEA Grapalat" w:cs="Sylfaen"/>
          <w:sz w:val="20"/>
          <w:lang w:val="af-ZA"/>
        </w:rPr>
        <w:t xml:space="preserve"> </w:t>
      </w:r>
      <w:proofErr w:type="spellStart"/>
      <w:r w:rsidR="00230F1D" w:rsidRPr="001304AC">
        <w:rPr>
          <w:rFonts w:ascii="GHEA Grapalat" w:hAnsi="GHEA Grapalat" w:cs="Sylfaen"/>
          <w:sz w:val="20"/>
        </w:rPr>
        <w:t>վրա</w:t>
      </w:r>
      <w:proofErr w:type="spellEnd"/>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A1C4600" w14:textId="41C254A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79F7">
        <w:rPr>
          <w:rFonts w:ascii="GHEA Grapalat" w:hAnsi="GHEA Grapalat"/>
          <w:b/>
          <w:sz w:val="20"/>
          <w:szCs w:val="20"/>
          <w:lang w:val="hy-AM"/>
        </w:rPr>
        <w:t>երկու</w:t>
      </w:r>
      <w:r w:rsidR="00604201" w:rsidRPr="00604201">
        <w:rPr>
          <w:rFonts w:ascii="GHEA Grapalat" w:hAnsi="GHEA Grapalat"/>
          <w:b/>
          <w:sz w:val="20"/>
          <w:szCs w:val="20"/>
          <w:lang w:val="hy-AM"/>
        </w:rPr>
        <w:t xml:space="preserve"> </w:t>
      </w:r>
      <w:proofErr w:type="spellStart"/>
      <w:r w:rsidRPr="00604201">
        <w:rPr>
          <w:rFonts w:ascii="GHEA Grapalat" w:hAnsi="GHEA Grapalat"/>
          <w:b/>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9B66775"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5ABDE34" w14:textId="77777777" w:rsidR="009247B8" w:rsidRPr="009E79F7" w:rsidRDefault="009247B8" w:rsidP="009247B8">
      <w:pPr>
        <w:ind w:firstLine="720"/>
        <w:jc w:val="both"/>
        <w:rPr>
          <w:rFonts w:ascii="GHEA Grapalat" w:hAnsi="GHEA Grapalat"/>
          <w:sz w:val="20"/>
          <w:szCs w:val="20"/>
          <w:lang w:val="af-ZA"/>
        </w:rPr>
      </w:pPr>
      <w:r w:rsidRPr="009E79F7">
        <w:rPr>
          <w:rFonts w:ascii="GHEA Grapalat" w:hAnsi="GHEA Grapalat"/>
          <w:sz w:val="20"/>
          <w:szCs w:val="20"/>
          <w:lang w:val="af-ZA"/>
        </w:rPr>
        <w:t xml:space="preserve">3.2 </w:t>
      </w:r>
      <w:proofErr w:type="spellStart"/>
      <w:r w:rsidRPr="009E79F7">
        <w:rPr>
          <w:rFonts w:ascii="GHEA Grapalat" w:hAnsi="GHEA Grapalat" w:cs="Sylfaen"/>
          <w:sz w:val="20"/>
          <w:szCs w:val="20"/>
        </w:rPr>
        <w:t>Սույն</w:t>
      </w:r>
      <w:proofErr w:type="spellEnd"/>
      <w:r w:rsidRPr="009E79F7">
        <w:rPr>
          <w:rFonts w:ascii="GHEA Grapalat" w:hAnsi="GHEA Grapalat"/>
          <w:sz w:val="20"/>
          <w:szCs w:val="20"/>
          <w:lang w:val="af-ZA"/>
        </w:rPr>
        <w:t xml:space="preserve"> </w:t>
      </w:r>
      <w:proofErr w:type="spellStart"/>
      <w:r w:rsidRPr="009E79F7">
        <w:rPr>
          <w:rFonts w:ascii="GHEA Grapalat" w:hAnsi="GHEA Grapalat"/>
          <w:sz w:val="20"/>
          <w:szCs w:val="20"/>
        </w:rPr>
        <w:t>հրահանգի</w:t>
      </w:r>
      <w:proofErr w:type="spellEnd"/>
      <w:r w:rsidRPr="009E79F7">
        <w:rPr>
          <w:rFonts w:ascii="GHEA Grapalat" w:hAnsi="GHEA Grapalat"/>
          <w:sz w:val="20"/>
          <w:szCs w:val="20"/>
          <w:lang w:val="af-ZA"/>
        </w:rPr>
        <w:t xml:space="preserve"> 3.1 </w:t>
      </w:r>
      <w:proofErr w:type="spellStart"/>
      <w:r w:rsidRPr="009E79F7">
        <w:rPr>
          <w:rFonts w:ascii="GHEA Grapalat" w:hAnsi="GHEA Grapalat"/>
          <w:sz w:val="20"/>
          <w:szCs w:val="20"/>
        </w:rPr>
        <w:t>կետում</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նշված</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ծրարի</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վրա</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հայտը</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կազմելու</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լեզվով</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նշվում</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են</w:t>
      </w:r>
      <w:proofErr w:type="spellEnd"/>
      <w:r w:rsidRPr="009E79F7">
        <w:rPr>
          <w:rFonts w:ascii="GHEA Grapalat" w:hAnsi="GHEA Grapalat"/>
          <w:sz w:val="20"/>
          <w:szCs w:val="20"/>
          <w:lang w:val="af-ZA"/>
        </w:rPr>
        <w:t xml:space="preserve">` </w:t>
      </w:r>
    </w:p>
    <w:p w14:paraId="6D783D8A" w14:textId="77777777" w:rsidR="009247B8" w:rsidRPr="009E79F7" w:rsidRDefault="009247B8" w:rsidP="009247B8">
      <w:pPr>
        <w:ind w:firstLine="720"/>
        <w:rPr>
          <w:rFonts w:ascii="GHEA Grapalat" w:hAnsi="GHEA Grapalat"/>
          <w:sz w:val="20"/>
          <w:szCs w:val="20"/>
          <w:lang w:val="af-ZA"/>
        </w:rPr>
      </w:pPr>
      <w:r w:rsidRPr="009E79F7">
        <w:rPr>
          <w:rFonts w:ascii="GHEA Grapalat" w:hAnsi="GHEA Grapalat"/>
          <w:sz w:val="20"/>
          <w:szCs w:val="20"/>
          <w:lang w:val="af-ZA"/>
        </w:rPr>
        <w:t xml:space="preserve">1) </w:t>
      </w:r>
      <w:proofErr w:type="spellStart"/>
      <w:r w:rsidRPr="009E79F7">
        <w:rPr>
          <w:rFonts w:ascii="GHEA Grapalat" w:hAnsi="GHEA Grapalat"/>
          <w:sz w:val="20"/>
          <w:szCs w:val="20"/>
        </w:rPr>
        <w:t>պ</w:t>
      </w:r>
      <w:r w:rsidRPr="009E79F7">
        <w:rPr>
          <w:rFonts w:ascii="GHEA Grapalat" w:hAnsi="GHEA Grapalat" w:cs="Sylfaen"/>
          <w:sz w:val="20"/>
          <w:szCs w:val="20"/>
        </w:rPr>
        <w:t>ատվիրատուի</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անվանումը</w:t>
      </w:r>
      <w:proofErr w:type="spellEnd"/>
      <w:r w:rsidRPr="009E79F7">
        <w:rPr>
          <w:rFonts w:ascii="GHEA Grapalat" w:hAnsi="GHEA Grapalat"/>
          <w:sz w:val="20"/>
          <w:szCs w:val="20"/>
          <w:lang w:val="af-ZA"/>
        </w:rPr>
        <w:t xml:space="preserve"> </w:t>
      </w:r>
      <w:r w:rsidRPr="009E79F7">
        <w:rPr>
          <w:rFonts w:ascii="GHEA Grapalat" w:hAnsi="GHEA Grapalat" w:cs="Sylfaen"/>
          <w:sz w:val="20"/>
          <w:szCs w:val="20"/>
        </w:rPr>
        <w:t>և</w:t>
      </w:r>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հայտի</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ներկայացման</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վայրը</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հասցեն</w:t>
      </w:r>
      <w:proofErr w:type="spellEnd"/>
      <w:r w:rsidRPr="009E79F7">
        <w:rPr>
          <w:rFonts w:ascii="GHEA Grapalat" w:hAnsi="GHEA Grapalat"/>
          <w:sz w:val="20"/>
          <w:szCs w:val="20"/>
          <w:lang w:val="af-ZA"/>
        </w:rPr>
        <w:t>).</w:t>
      </w:r>
    </w:p>
    <w:p w14:paraId="38DDD05E" w14:textId="77777777" w:rsidR="009247B8" w:rsidRPr="009E79F7" w:rsidRDefault="009247B8" w:rsidP="009247B8">
      <w:pPr>
        <w:ind w:firstLine="720"/>
        <w:rPr>
          <w:rFonts w:ascii="GHEA Grapalat" w:hAnsi="GHEA Grapalat"/>
          <w:sz w:val="20"/>
          <w:szCs w:val="20"/>
          <w:lang w:val="af-ZA"/>
        </w:rPr>
      </w:pPr>
      <w:r w:rsidRPr="009E79F7">
        <w:rPr>
          <w:rFonts w:ascii="GHEA Grapalat" w:hAnsi="GHEA Grapalat"/>
          <w:sz w:val="20"/>
          <w:szCs w:val="20"/>
          <w:lang w:val="af-ZA"/>
        </w:rPr>
        <w:t xml:space="preserve">2) </w:t>
      </w:r>
      <w:proofErr w:type="spellStart"/>
      <w:r w:rsidR="00A47A4E" w:rsidRPr="009E79F7">
        <w:rPr>
          <w:rFonts w:ascii="GHEA Grapalat" w:hAnsi="GHEA Grapalat"/>
          <w:sz w:val="20"/>
          <w:szCs w:val="20"/>
        </w:rPr>
        <w:t>ընթացակարգի</w:t>
      </w:r>
      <w:proofErr w:type="spellEnd"/>
      <w:r w:rsidRPr="009E79F7">
        <w:rPr>
          <w:rFonts w:ascii="GHEA Grapalat" w:hAnsi="GHEA Grapalat" w:cs="Sylfaen"/>
          <w:sz w:val="20"/>
          <w:szCs w:val="20"/>
          <w:lang w:val="af-ZA"/>
        </w:rPr>
        <w:t xml:space="preserve"> </w:t>
      </w:r>
      <w:proofErr w:type="spellStart"/>
      <w:r w:rsidRPr="009E79F7">
        <w:rPr>
          <w:rFonts w:ascii="GHEA Grapalat" w:hAnsi="GHEA Grapalat" w:cs="Sylfaen"/>
          <w:sz w:val="20"/>
          <w:szCs w:val="20"/>
        </w:rPr>
        <w:t>ծածկագիրը</w:t>
      </w:r>
      <w:proofErr w:type="spellEnd"/>
      <w:r w:rsidRPr="009E79F7">
        <w:rPr>
          <w:rFonts w:ascii="GHEA Grapalat" w:hAnsi="GHEA Grapalat"/>
          <w:sz w:val="20"/>
          <w:szCs w:val="20"/>
          <w:lang w:val="af-ZA"/>
        </w:rPr>
        <w:t>.</w:t>
      </w:r>
    </w:p>
    <w:p w14:paraId="308F7C18" w14:textId="77777777" w:rsidR="009247B8" w:rsidRPr="009E79F7" w:rsidRDefault="009247B8" w:rsidP="009247B8">
      <w:pPr>
        <w:ind w:firstLine="720"/>
        <w:rPr>
          <w:rFonts w:ascii="GHEA Grapalat" w:hAnsi="GHEA Grapalat"/>
          <w:sz w:val="20"/>
          <w:szCs w:val="20"/>
          <w:lang w:val="af-ZA"/>
        </w:rPr>
      </w:pPr>
      <w:r w:rsidRPr="009E79F7">
        <w:rPr>
          <w:rFonts w:ascii="GHEA Grapalat" w:hAnsi="GHEA Grapalat"/>
          <w:sz w:val="20"/>
          <w:szCs w:val="20"/>
          <w:lang w:val="af-ZA"/>
        </w:rPr>
        <w:t>3) «</w:t>
      </w:r>
      <w:proofErr w:type="spellStart"/>
      <w:r w:rsidRPr="009E79F7">
        <w:rPr>
          <w:rFonts w:ascii="GHEA Grapalat" w:hAnsi="GHEA Grapalat" w:cs="Sylfaen"/>
          <w:sz w:val="20"/>
          <w:szCs w:val="20"/>
        </w:rPr>
        <w:t>չբացել</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մինչև</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հայտերի</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բացման</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նիստը</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բառերը</w:t>
      </w:r>
      <w:proofErr w:type="spellEnd"/>
      <w:r w:rsidRPr="009E79F7">
        <w:rPr>
          <w:rFonts w:ascii="GHEA Grapalat" w:hAnsi="GHEA Grapalat"/>
          <w:sz w:val="20"/>
          <w:szCs w:val="20"/>
          <w:lang w:val="af-ZA"/>
        </w:rPr>
        <w:t>.</w:t>
      </w:r>
    </w:p>
    <w:p w14:paraId="0B98654F" w14:textId="77777777" w:rsidR="009247B8" w:rsidRPr="00A71D81" w:rsidRDefault="009247B8" w:rsidP="009247B8">
      <w:pPr>
        <w:ind w:firstLine="720"/>
        <w:rPr>
          <w:rFonts w:ascii="GHEA Grapalat" w:hAnsi="GHEA Grapalat"/>
          <w:sz w:val="20"/>
          <w:szCs w:val="20"/>
          <w:lang w:val="af-ZA"/>
        </w:rPr>
      </w:pPr>
      <w:r w:rsidRPr="009E79F7">
        <w:rPr>
          <w:rFonts w:ascii="GHEA Grapalat" w:hAnsi="GHEA Grapalat"/>
          <w:sz w:val="20"/>
          <w:szCs w:val="20"/>
          <w:lang w:val="af-ZA"/>
        </w:rPr>
        <w:t xml:space="preserve">4) </w:t>
      </w:r>
      <w:proofErr w:type="spellStart"/>
      <w:r w:rsidRPr="009E79F7">
        <w:rPr>
          <w:rFonts w:ascii="GHEA Grapalat" w:hAnsi="GHEA Grapalat"/>
          <w:sz w:val="20"/>
          <w:szCs w:val="20"/>
        </w:rPr>
        <w:t>մ</w:t>
      </w:r>
      <w:r w:rsidRPr="009E79F7">
        <w:rPr>
          <w:rFonts w:ascii="GHEA Grapalat" w:hAnsi="GHEA Grapalat" w:cs="Sylfaen"/>
          <w:sz w:val="20"/>
          <w:szCs w:val="20"/>
        </w:rPr>
        <w:t>ասնակցի</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անվանումը</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անունը</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գտնվելու</w:t>
      </w:r>
      <w:proofErr w:type="spellEnd"/>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վայրը</w:t>
      </w:r>
      <w:proofErr w:type="spellEnd"/>
      <w:r w:rsidRPr="009E79F7">
        <w:rPr>
          <w:rFonts w:ascii="GHEA Grapalat" w:hAnsi="GHEA Grapalat"/>
          <w:sz w:val="20"/>
          <w:szCs w:val="20"/>
          <w:lang w:val="af-ZA"/>
        </w:rPr>
        <w:t xml:space="preserve"> </w:t>
      </w:r>
      <w:r w:rsidRPr="009E79F7">
        <w:rPr>
          <w:rFonts w:ascii="GHEA Grapalat" w:hAnsi="GHEA Grapalat" w:cs="Sylfaen"/>
          <w:sz w:val="20"/>
          <w:szCs w:val="20"/>
        </w:rPr>
        <w:t>և</w:t>
      </w:r>
      <w:r w:rsidRPr="009E79F7">
        <w:rPr>
          <w:rFonts w:ascii="GHEA Grapalat" w:hAnsi="GHEA Grapalat"/>
          <w:sz w:val="20"/>
          <w:szCs w:val="20"/>
          <w:lang w:val="af-ZA"/>
        </w:rPr>
        <w:t xml:space="preserve"> </w:t>
      </w:r>
      <w:proofErr w:type="spellStart"/>
      <w:r w:rsidRPr="009E79F7">
        <w:rPr>
          <w:rFonts w:ascii="GHEA Grapalat" w:hAnsi="GHEA Grapalat" w:cs="Sylfaen"/>
          <w:sz w:val="20"/>
          <w:szCs w:val="20"/>
        </w:rPr>
        <w:t>հեռախոսահամարը</w:t>
      </w:r>
      <w:proofErr w:type="spellEnd"/>
      <w:r w:rsidRPr="009E79F7">
        <w:rPr>
          <w:rFonts w:ascii="GHEA Grapalat" w:hAnsi="GHEA Grapalat"/>
          <w:sz w:val="20"/>
          <w:szCs w:val="20"/>
          <w:lang w:val="af-ZA"/>
        </w:rPr>
        <w:t>:</w:t>
      </w:r>
    </w:p>
    <w:p w14:paraId="70735134" w14:textId="77777777" w:rsidR="009247B8"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416A281" w14:textId="77777777" w:rsidR="009E79F7" w:rsidRDefault="009E79F7" w:rsidP="009247B8">
      <w:pPr>
        <w:ind w:firstLine="720"/>
        <w:jc w:val="both"/>
        <w:rPr>
          <w:rFonts w:ascii="GHEA Grapalat" w:hAnsi="GHEA Grapalat" w:cs="Sylfaen"/>
          <w:sz w:val="20"/>
          <w:szCs w:val="20"/>
          <w:lang w:val="af-ZA"/>
        </w:rPr>
      </w:pPr>
    </w:p>
    <w:p w14:paraId="33BB8DB4" w14:textId="77777777" w:rsidR="009E79F7" w:rsidRPr="00A71D81" w:rsidRDefault="009E79F7" w:rsidP="009247B8">
      <w:pPr>
        <w:ind w:firstLine="720"/>
        <w:jc w:val="both"/>
        <w:rPr>
          <w:rFonts w:ascii="GHEA Grapalat" w:hAnsi="GHEA Grapalat" w:cs="Sylfaen"/>
          <w:sz w:val="20"/>
          <w:szCs w:val="20"/>
          <w:lang w:val="af-ZA"/>
        </w:rPr>
      </w:pP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proofErr w:type="spellStart"/>
      <w:r w:rsidRPr="00604201">
        <w:rPr>
          <w:rFonts w:ascii="GHEA Grapalat" w:hAnsi="GHEA Grapalat" w:cs="Sylfaen"/>
          <w:b/>
          <w:sz w:val="20"/>
          <w:lang w:val="es-ES"/>
        </w:rPr>
        <w:lastRenderedPageBreak/>
        <w:t>Հավելված</w:t>
      </w:r>
      <w:proofErr w:type="spellEnd"/>
      <w:r w:rsidRPr="00604201">
        <w:rPr>
          <w:rFonts w:ascii="GHEA Grapalat" w:hAnsi="GHEA Grapalat" w:cs="Arial"/>
          <w:b/>
          <w:sz w:val="20"/>
          <w:lang w:val="es-ES"/>
        </w:rPr>
        <w:t xml:space="preserve">  N 1</w:t>
      </w:r>
    </w:p>
    <w:p w14:paraId="1C0E0FEC" w14:textId="3D6E659A"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BE2E05F" w14:textId="62796424"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00E42580">
        <w:rPr>
          <w:rFonts w:ascii="GHEA Grapalat" w:hAnsi="GHEA Grapalat" w:cs="Sylfaen"/>
          <w:b/>
          <w:sz w:val="20"/>
          <w:szCs w:val="20"/>
          <w:lang w:val="hy-AM"/>
        </w:rPr>
        <w:t>Հավատարմագրման ազգային մարմին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w:t>
      </w:r>
      <w:proofErr w:type="spellStart"/>
      <w:r w:rsidR="001301A2" w:rsidRPr="001304AC">
        <w:rPr>
          <w:rFonts w:ascii="GHEA Grapalat" w:hAnsi="GHEA Grapalat" w:cs="Sylfaen"/>
          <w:sz w:val="20"/>
          <w:szCs w:val="20"/>
          <w:lang w:val="es-ES"/>
        </w:rPr>
        <w:t>կողմից</w:t>
      </w:r>
      <w:proofErr w:type="spellEnd"/>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1301A2" w:rsidRPr="001304AC">
        <w:rPr>
          <w:rFonts w:ascii="GHEA Grapalat" w:hAnsi="GHEA Grapalat" w:cs="Sylfaen"/>
          <w:sz w:val="20"/>
          <w:szCs w:val="20"/>
          <w:lang w:val="es-ES"/>
        </w:rPr>
        <w:t>ծածկագրով</w:t>
      </w:r>
      <w:proofErr w:type="spellEnd"/>
      <w:r w:rsidR="001301A2" w:rsidRPr="001304A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3313C8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proofErr w:type="spellEnd"/>
      <w:r w:rsidR="001301A2">
        <w:rPr>
          <w:rFonts w:ascii="GHEA Grapalat" w:hAnsi="GHEA Grapalat" w:cs="Arial"/>
          <w:sz w:val="20"/>
          <w:szCs w:val="20"/>
          <w:lang w:val="hy-AM"/>
        </w:rPr>
        <w:t xml:space="preserve"> 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492962D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77777777" w:rsidR="00523B4A" w:rsidRDefault="00523B4A"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260AFAE5"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7617236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56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3"/>
            <w:vAlign w:val="center"/>
          </w:tcPr>
          <w:p w14:paraId="463527CA"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9E79F7" w:rsidRPr="00A71D81" w14:paraId="11C203C6" w14:textId="77777777" w:rsidTr="009E79F7">
        <w:tc>
          <w:tcPr>
            <w:tcW w:w="1368" w:type="dxa"/>
            <w:vMerge/>
            <w:vAlign w:val="center"/>
          </w:tcPr>
          <w:p w14:paraId="54B57756" w14:textId="77777777" w:rsidR="009E79F7" w:rsidRPr="00A71D81" w:rsidRDefault="009E79F7" w:rsidP="007760A5">
            <w:pPr>
              <w:jc w:val="center"/>
              <w:rPr>
                <w:rFonts w:ascii="GHEA Grapalat" w:hAnsi="GHEA Grapalat"/>
                <w:b/>
                <w:bCs/>
                <w:sz w:val="16"/>
                <w:szCs w:val="18"/>
                <w:lang w:val="es-ES"/>
              </w:rPr>
            </w:pPr>
          </w:p>
        </w:tc>
        <w:tc>
          <w:tcPr>
            <w:tcW w:w="1460" w:type="dxa"/>
            <w:vAlign w:val="center"/>
          </w:tcPr>
          <w:p w14:paraId="50B013BB" w14:textId="77777777" w:rsidR="009E79F7" w:rsidRPr="00A71D81" w:rsidRDefault="009E79F7"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14:paraId="4E8B81D6" w14:textId="77777777" w:rsidR="009E79F7" w:rsidRPr="00A71D81" w:rsidRDefault="009E79F7"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5560" w:type="dxa"/>
            <w:vAlign w:val="center"/>
          </w:tcPr>
          <w:p w14:paraId="5900E0EF" w14:textId="77777777" w:rsidR="009E79F7" w:rsidRPr="00A71D81" w:rsidRDefault="009E79F7"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9E79F7" w:rsidRPr="00A71D81" w14:paraId="45835E6D" w14:textId="77777777" w:rsidTr="009E79F7">
        <w:tc>
          <w:tcPr>
            <w:tcW w:w="1368" w:type="dxa"/>
          </w:tcPr>
          <w:p w14:paraId="5B177954" w14:textId="77777777" w:rsidR="009E79F7" w:rsidRPr="00A71D81" w:rsidRDefault="009E79F7" w:rsidP="007760A5">
            <w:pPr>
              <w:pStyle w:val="Heading3"/>
              <w:spacing w:line="240" w:lineRule="auto"/>
              <w:jc w:val="left"/>
              <w:rPr>
                <w:rFonts w:ascii="GHEA Grapalat" w:hAnsi="GHEA Grapalat"/>
                <w:b/>
                <w:lang w:val="hy-AM"/>
              </w:rPr>
            </w:pPr>
          </w:p>
        </w:tc>
        <w:tc>
          <w:tcPr>
            <w:tcW w:w="1460" w:type="dxa"/>
          </w:tcPr>
          <w:p w14:paraId="2E966069" w14:textId="77777777" w:rsidR="009E79F7" w:rsidRPr="00A71D81" w:rsidRDefault="009E79F7" w:rsidP="007760A5">
            <w:pPr>
              <w:pStyle w:val="Heading3"/>
              <w:spacing w:line="240" w:lineRule="auto"/>
              <w:jc w:val="left"/>
              <w:rPr>
                <w:rFonts w:ascii="GHEA Grapalat" w:hAnsi="GHEA Grapalat"/>
                <w:b/>
                <w:lang w:val="hy-AM"/>
              </w:rPr>
            </w:pPr>
          </w:p>
        </w:tc>
        <w:tc>
          <w:tcPr>
            <w:tcW w:w="1530" w:type="dxa"/>
          </w:tcPr>
          <w:p w14:paraId="32A0A0FF" w14:textId="77777777" w:rsidR="009E79F7" w:rsidRPr="00A71D81" w:rsidRDefault="009E79F7" w:rsidP="007760A5">
            <w:pPr>
              <w:pStyle w:val="Heading3"/>
              <w:spacing w:line="240" w:lineRule="auto"/>
              <w:jc w:val="left"/>
              <w:rPr>
                <w:rFonts w:ascii="GHEA Grapalat" w:hAnsi="GHEA Grapalat"/>
                <w:b/>
                <w:lang w:val="hy-AM"/>
              </w:rPr>
            </w:pPr>
          </w:p>
        </w:tc>
        <w:tc>
          <w:tcPr>
            <w:tcW w:w="5560" w:type="dxa"/>
          </w:tcPr>
          <w:p w14:paraId="574D24A3" w14:textId="77777777" w:rsidR="009E79F7" w:rsidRPr="00A71D81" w:rsidRDefault="009E79F7" w:rsidP="007760A5">
            <w:pPr>
              <w:pStyle w:val="Heading3"/>
              <w:spacing w:line="240" w:lineRule="auto"/>
              <w:jc w:val="left"/>
              <w:rPr>
                <w:rFonts w:ascii="GHEA Grapalat" w:hAnsi="GHEA Grapalat"/>
                <w:b/>
                <w:lang w:val="hy-AM"/>
              </w:rPr>
            </w:pPr>
          </w:p>
        </w:tc>
      </w:tr>
      <w:tr w:rsidR="009E79F7" w:rsidRPr="00A71D81" w14:paraId="10DDAD4D" w14:textId="77777777" w:rsidTr="009E79F7">
        <w:tc>
          <w:tcPr>
            <w:tcW w:w="1368" w:type="dxa"/>
          </w:tcPr>
          <w:p w14:paraId="5BCA53F0" w14:textId="77777777" w:rsidR="009E79F7" w:rsidRPr="00A71D81" w:rsidRDefault="009E79F7" w:rsidP="007760A5">
            <w:pPr>
              <w:pStyle w:val="Heading3"/>
              <w:spacing w:line="240" w:lineRule="auto"/>
              <w:jc w:val="left"/>
              <w:rPr>
                <w:rFonts w:ascii="GHEA Grapalat" w:hAnsi="GHEA Grapalat"/>
                <w:b/>
                <w:lang w:val="hy-AM"/>
              </w:rPr>
            </w:pPr>
          </w:p>
        </w:tc>
        <w:tc>
          <w:tcPr>
            <w:tcW w:w="1460" w:type="dxa"/>
          </w:tcPr>
          <w:p w14:paraId="7C02FDF1" w14:textId="77777777" w:rsidR="009E79F7" w:rsidRPr="00A71D81" w:rsidRDefault="009E79F7" w:rsidP="007760A5">
            <w:pPr>
              <w:pStyle w:val="Heading3"/>
              <w:spacing w:line="240" w:lineRule="auto"/>
              <w:jc w:val="left"/>
              <w:rPr>
                <w:rFonts w:ascii="GHEA Grapalat" w:hAnsi="GHEA Grapalat"/>
                <w:b/>
                <w:lang w:val="hy-AM"/>
              </w:rPr>
            </w:pPr>
          </w:p>
        </w:tc>
        <w:tc>
          <w:tcPr>
            <w:tcW w:w="1530" w:type="dxa"/>
          </w:tcPr>
          <w:p w14:paraId="5A562BA0" w14:textId="77777777" w:rsidR="009E79F7" w:rsidRPr="00A71D81" w:rsidRDefault="009E79F7" w:rsidP="007760A5">
            <w:pPr>
              <w:pStyle w:val="Heading3"/>
              <w:spacing w:line="240" w:lineRule="auto"/>
              <w:jc w:val="left"/>
              <w:rPr>
                <w:rFonts w:ascii="GHEA Grapalat" w:hAnsi="GHEA Grapalat"/>
                <w:b/>
                <w:lang w:val="hy-AM"/>
              </w:rPr>
            </w:pPr>
          </w:p>
        </w:tc>
        <w:tc>
          <w:tcPr>
            <w:tcW w:w="5560" w:type="dxa"/>
          </w:tcPr>
          <w:p w14:paraId="36D47D74" w14:textId="77777777" w:rsidR="009E79F7" w:rsidRPr="00A71D81" w:rsidRDefault="009E79F7" w:rsidP="007760A5">
            <w:pPr>
              <w:pStyle w:val="Heading3"/>
              <w:spacing w:line="240" w:lineRule="auto"/>
              <w:jc w:val="left"/>
              <w:rPr>
                <w:rFonts w:ascii="GHEA Grapalat" w:hAnsi="GHEA Grapalat"/>
                <w:b/>
                <w:lang w:val="hy-AM"/>
              </w:rPr>
            </w:pPr>
          </w:p>
        </w:tc>
      </w:tr>
      <w:tr w:rsidR="009E79F7" w:rsidRPr="00A71D81" w14:paraId="607B54A9" w14:textId="77777777" w:rsidTr="009E79F7">
        <w:tc>
          <w:tcPr>
            <w:tcW w:w="1368" w:type="dxa"/>
          </w:tcPr>
          <w:p w14:paraId="234E1481" w14:textId="77777777" w:rsidR="009E79F7" w:rsidRPr="00A71D81" w:rsidRDefault="009E79F7" w:rsidP="007760A5">
            <w:pPr>
              <w:pStyle w:val="Heading3"/>
              <w:spacing w:line="240" w:lineRule="auto"/>
              <w:jc w:val="left"/>
              <w:rPr>
                <w:rFonts w:ascii="GHEA Grapalat" w:hAnsi="GHEA Grapalat"/>
                <w:b/>
                <w:lang w:val="hy-AM"/>
              </w:rPr>
            </w:pPr>
          </w:p>
        </w:tc>
        <w:tc>
          <w:tcPr>
            <w:tcW w:w="1460" w:type="dxa"/>
          </w:tcPr>
          <w:p w14:paraId="05754ED1" w14:textId="77777777" w:rsidR="009E79F7" w:rsidRPr="00A71D81" w:rsidRDefault="009E79F7" w:rsidP="007760A5">
            <w:pPr>
              <w:pStyle w:val="Heading3"/>
              <w:spacing w:line="240" w:lineRule="auto"/>
              <w:jc w:val="left"/>
              <w:rPr>
                <w:rFonts w:ascii="GHEA Grapalat" w:hAnsi="GHEA Grapalat"/>
                <w:b/>
                <w:lang w:val="hy-AM"/>
              </w:rPr>
            </w:pPr>
          </w:p>
        </w:tc>
        <w:tc>
          <w:tcPr>
            <w:tcW w:w="1530" w:type="dxa"/>
          </w:tcPr>
          <w:p w14:paraId="01A707FF" w14:textId="77777777" w:rsidR="009E79F7" w:rsidRPr="00A71D81" w:rsidRDefault="009E79F7" w:rsidP="007760A5">
            <w:pPr>
              <w:pStyle w:val="Heading3"/>
              <w:spacing w:line="240" w:lineRule="auto"/>
              <w:jc w:val="left"/>
              <w:rPr>
                <w:rFonts w:ascii="GHEA Grapalat" w:hAnsi="GHEA Grapalat"/>
                <w:b/>
                <w:lang w:val="hy-AM"/>
              </w:rPr>
            </w:pPr>
          </w:p>
        </w:tc>
        <w:tc>
          <w:tcPr>
            <w:tcW w:w="5560" w:type="dxa"/>
          </w:tcPr>
          <w:p w14:paraId="7FEA7444" w14:textId="77777777" w:rsidR="009E79F7" w:rsidRPr="00A71D81" w:rsidRDefault="009E79F7"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Default="00BF1194" w:rsidP="000B1088">
      <w:pPr>
        <w:pStyle w:val="BodyTextIndent3"/>
        <w:spacing w:line="240" w:lineRule="auto"/>
        <w:ind w:firstLine="0"/>
        <w:jc w:val="right"/>
        <w:rPr>
          <w:rFonts w:ascii="GHEA Grapalat" w:hAnsi="GHEA Grapalat"/>
          <w:b/>
          <w:lang w:val="hy-AM"/>
        </w:rPr>
      </w:pPr>
    </w:p>
    <w:p w14:paraId="2C9D1D96" w14:textId="77777777" w:rsidR="009E79F7" w:rsidRPr="00A71D81" w:rsidRDefault="009E79F7"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6CD9187A"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C93909D" w14:textId="77777777" w:rsidTr="003465D8">
        <w:trPr>
          <w:trHeight w:val="10187"/>
        </w:trPr>
        <w:tc>
          <w:tcPr>
            <w:tcW w:w="9016" w:type="dxa"/>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3F5FA62B"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07A7F884" w:rsidR="00B2572B" w:rsidRPr="00131357"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8" w:name="_Hlk23147299"/>
      <w:r w:rsidRPr="00A71D81">
        <w:rPr>
          <w:rFonts w:ascii="GHEA Grapalat" w:hAnsi="GHEA Grapalat" w:cs="Sylfaen"/>
          <w:vertAlign w:val="superscript"/>
          <w:lang w:val="hy-AM"/>
        </w:rPr>
        <w:t xml:space="preserve">                                                                                     </w:t>
      </w:r>
    </w:p>
    <w:bookmarkEnd w:id="8"/>
    <w:p w14:paraId="038E59E6"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854F4"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71918DC0"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854F4"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AF06702" w14:textId="77777777" w:rsidR="00885B93" w:rsidRPr="00A71D81" w:rsidRDefault="00885B93" w:rsidP="00EF3662">
            <w:pPr>
              <w:jc w:val="center"/>
              <w:rPr>
                <w:rFonts w:ascii="GHEA Grapalat" w:hAnsi="GHEA Grapalat"/>
                <w:lang w:val="es-ES"/>
              </w:rPr>
            </w:pPr>
          </w:p>
        </w:tc>
      </w:tr>
      <w:tr w:rsidR="00885B93" w:rsidRPr="007854F4"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398ED8F" w14:textId="77777777" w:rsidR="00885B93" w:rsidRPr="00A71D81" w:rsidRDefault="00885B93" w:rsidP="00EF3662">
            <w:pPr>
              <w:rPr>
                <w:rFonts w:ascii="GHEA Grapalat" w:hAnsi="GHEA Grapalat"/>
                <w:lang w:val="es-ES"/>
              </w:rPr>
            </w:pPr>
          </w:p>
        </w:tc>
      </w:tr>
      <w:tr w:rsidR="00885B93" w:rsidRPr="007854F4"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57C9363D"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7DDEAC65"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E42580">
        <w:rPr>
          <w:rFonts w:ascii="GHEA Grapalat" w:hAnsi="GHEA Grapalat" w:cs="GHEA Grapalat"/>
          <w:b/>
          <w:bCs/>
          <w:sz w:val="20"/>
          <w:szCs w:val="20"/>
          <w:lang w:val="pt-BR"/>
        </w:rPr>
        <w:t>Հավատարմագրման ազգային մարմին</w:t>
      </w:r>
      <w:r w:rsidR="00131357" w:rsidRPr="006B14F5">
        <w:rPr>
          <w:rFonts w:ascii="GHEA Grapalat" w:hAnsi="GHEA Grapalat" w:cs="GHEA Grapalat"/>
          <w:b/>
          <w:bCs/>
          <w:sz w:val="20"/>
          <w:szCs w:val="20"/>
          <w:lang w:val="pt-BR"/>
        </w:rPr>
        <w:t>»</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93A69F7" w14:textId="77777777" w:rsidR="00462370" w:rsidRPr="00A71D81" w:rsidRDefault="00462370" w:rsidP="0046237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FFF9CD"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271F1BD8" w14:textId="77777777" w:rsidR="00462370" w:rsidRPr="00A71D81" w:rsidRDefault="00462370" w:rsidP="0046237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F7BF65F"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A7909A" w14:textId="77777777" w:rsidR="00462370" w:rsidRPr="00A71D81" w:rsidRDefault="00462370" w:rsidP="0046237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463219D"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A0D4A52"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E8F94E"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6B0E879"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BD33A35"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16CCB56" w14:textId="77777777" w:rsidR="00462370" w:rsidRPr="00A71D81" w:rsidRDefault="00462370" w:rsidP="0046237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5C1720B" w14:textId="77777777" w:rsidR="00462370" w:rsidRPr="00A71D81" w:rsidRDefault="00462370" w:rsidP="0046237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40D4A1" w14:textId="77777777" w:rsidR="00462370" w:rsidRPr="00A71D81" w:rsidRDefault="00462370" w:rsidP="00462370">
      <w:pPr>
        <w:jc w:val="both"/>
        <w:rPr>
          <w:rFonts w:ascii="GHEA Grapalat" w:hAnsi="GHEA Grapalat"/>
          <w:sz w:val="20"/>
          <w:szCs w:val="20"/>
          <w:lang w:val="hy-AM"/>
        </w:rPr>
      </w:pPr>
      <w:r w:rsidRPr="00A71D81">
        <w:rPr>
          <w:rFonts w:ascii="GHEA Grapalat" w:hAnsi="GHEA Grapalat"/>
          <w:sz w:val="20"/>
          <w:szCs w:val="20"/>
          <w:lang w:val="hy-AM"/>
        </w:rPr>
        <w:t>Կ.Տ</w:t>
      </w:r>
    </w:p>
    <w:p w14:paraId="772A0D03" w14:textId="77777777" w:rsidR="00462370" w:rsidRPr="00A71D81" w:rsidRDefault="00462370" w:rsidP="00462370">
      <w:pPr>
        <w:jc w:val="both"/>
        <w:rPr>
          <w:rFonts w:ascii="GHEA Grapalat" w:hAnsi="GHEA Grapalat"/>
          <w:sz w:val="20"/>
          <w:szCs w:val="20"/>
          <w:lang w:val="hy-AM"/>
        </w:rPr>
      </w:pPr>
    </w:p>
    <w:p w14:paraId="234214D7" w14:textId="77777777" w:rsidR="00462370" w:rsidRPr="00A71D81" w:rsidRDefault="00462370" w:rsidP="0046237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5E077"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DB10315" w14:textId="77777777" w:rsidR="00595213" w:rsidRPr="00A71D81" w:rsidRDefault="00595213" w:rsidP="00CB0ADE">
            <w:pPr>
              <w:jc w:val="center"/>
              <w:rPr>
                <w:rFonts w:ascii="GHEA Grapalat" w:hAnsi="GHEA Grapalat" w:cs="Arial"/>
                <w:bCs/>
                <w:i/>
                <w:sz w:val="20"/>
                <w:szCs w:val="20"/>
              </w:rPr>
            </w:pP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19ED31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3D8C00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36A7B439"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w:t>
            </w:r>
            <w:r w:rsidR="00E42580">
              <w:rPr>
                <w:rFonts w:ascii="GHEA Grapalat" w:hAnsi="GHEA Grapalat" w:cs="Arial"/>
                <w:b/>
                <w:sz w:val="20"/>
                <w:szCs w:val="20"/>
                <w:lang w:val="hy-AM"/>
              </w:rPr>
              <w:t>Հավատարմագրման ազգային մարմին</w:t>
            </w:r>
            <w:r w:rsidR="00131357" w:rsidRPr="00522BB2">
              <w:rPr>
                <w:rFonts w:ascii="GHEA Grapalat" w:hAnsi="GHEA Grapalat" w:cs="Arial"/>
                <w:b/>
                <w:sz w:val="20"/>
                <w:szCs w:val="20"/>
                <w:lang w:val="hy-AM"/>
              </w:rPr>
              <w:t>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050630F8"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9E79F7" w:rsidRPr="009E79F7">
              <w:rPr>
                <w:rFonts w:ascii="GHEA Grapalat" w:hAnsi="GHEA Grapalat"/>
                <w:b/>
                <w:sz w:val="20"/>
                <w:lang w:val="hy-AM"/>
              </w:rPr>
              <w:t>00116673</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69705C27"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9E79F7" w:rsidRPr="009E79F7">
              <w:rPr>
                <w:rFonts w:ascii="GHEA Grapalat" w:hAnsi="GHEA Grapalat"/>
                <w:b/>
                <w:sz w:val="20"/>
                <w:lang w:val="hy-AM"/>
              </w:rPr>
              <w:t>900018003963</w:t>
            </w:r>
          </w:p>
        </w:tc>
      </w:tr>
      <w:tr w:rsidR="00595213" w:rsidRPr="00A71D81" w14:paraId="4DC1CC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0CE6A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BCEB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0772D82" w14:textId="77777777" w:rsidR="00595213" w:rsidRPr="00A71D81" w:rsidRDefault="00595213" w:rsidP="00CB0ADE">
            <w:pPr>
              <w:rPr>
                <w:rFonts w:ascii="GHEA Grapalat" w:hAnsi="GHEA Grapalat" w:cs="Sylfaen"/>
                <w:sz w:val="20"/>
                <w:szCs w:val="20"/>
                <w:lang w:val="ru-RU"/>
              </w:rPr>
            </w:pPr>
          </w:p>
        </w:tc>
      </w:tr>
      <w:tr w:rsidR="00595213" w:rsidRPr="00A71D81" w14:paraId="136E0F4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507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75568660" w14:textId="77777777" w:rsidR="00595213" w:rsidRPr="00A71D81" w:rsidRDefault="00595213" w:rsidP="00CB0ADE">
            <w:pPr>
              <w:rPr>
                <w:rFonts w:ascii="GHEA Grapalat" w:hAnsi="GHEA Grapalat" w:cs="Sylfaen"/>
                <w:sz w:val="20"/>
                <w:szCs w:val="20"/>
                <w:lang w:val="hy-AM"/>
              </w:rPr>
            </w:pPr>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FBBEB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D118E1"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B424C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F36BF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877225B"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D3AF8E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A6B437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4202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F435C4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EB24C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FCB2E5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287A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8977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EE7E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40A50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854F4"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854F4"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E3A84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854F4"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C39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854F4"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07551A"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7854F4"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3DD1E8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915BA0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1230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4B282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EE80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2E9DA501"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7484C823"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9" w:name="_Hlk219411479"/>
      <w:r w:rsidR="007A3492" w:rsidRPr="006B6BC2">
        <w:rPr>
          <w:rFonts w:ascii="Arial" w:hAnsi="Arial" w:cs="Arial"/>
          <w:b/>
          <w:bCs/>
          <w:sz w:val="20"/>
          <w:szCs w:val="20"/>
          <w:lang w:val="pt-BR"/>
        </w:rPr>
        <w:t>«</w:t>
      </w:r>
      <w:r w:rsidR="00E42580">
        <w:rPr>
          <w:rFonts w:ascii="GHEA Grapalat" w:hAnsi="GHEA Grapalat" w:cs="GHEA Grapalat"/>
          <w:b/>
          <w:bCs/>
          <w:sz w:val="20"/>
          <w:szCs w:val="20"/>
          <w:lang w:val="pt-BR"/>
        </w:rPr>
        <w:t>Հավատարմագրման ազգային մարմին</w:t>
      </w:r>
      <w:r w:rsidR="007A3492" w:rsidRPr="006B6BC2">
        <w:rPr>
          <w:rFonts w:ascii="GHEA Grapalat" w:hAnsi="GHEA Grapalat" w:cs="GHEA Grapalat"/>
          <w:b/>
          <w:bCs/>
          <w:sz w:val="20"/>
          <w:szCs w:val="20"/>
          <w:lang w:val="pt-BR"/>
        </w:rPr>
        <w:t>»</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9"/>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0F0E89">
        <w:rPr>
          <w:rFonts w:ascii="GHEA Grapalat" w:hAnsi="GHEA Grapalat"/>
          <w:b/>
          <w:sz w:val="20"/>
          <w:szCs w:val="20"/>
          <w:lang w:val="af-ZA"/>
        </w:rPr>
        <w:t>ՀԱՄ-ԳՀԱՊՁԲ-26/03</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6B89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11468F3" w14:textId="77777777" w:rsidR="00334B2F" w:rsidRPr="00A71D81" w:rsidRDefault="00334B2F" w:rsidP="00CB0ADE">
            <w:pPr>
              <w:jc w:val="center"/>
              <w:rPr>
                <w:rFonts w:ascii="GHEA Grapalat" w:hAnsi="GHEA Grapalat" w:cs="Arial"/>
                <w:bCs/>
                <w:i/>
                <w:sz w:val="20"/>
                <w:szCs w:val="20"/>
              </w:rPr>
            </w:pPr>
          </w:p>
        </w:tc>
      </w:tr>
      <w:tr w:rsidR="00334B2F" w:rsidRPr="00A71D81" w14:paraId="306CF5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7EE2817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6AE6D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62370"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2F92FF31" w:rsidR="00462370" w:rsidRPr="001304AC" w:rsidRDefault="00462370" w:rsidP="00462370">
            <w:pPr>
              <w:rPr>
                <w:rFonts w:ascii="GHEA Grapalat" w:hAnsi="GHEA Grapalat" w:cs="Arial"/>
                <w:color w:val="000000"/>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w:t>
            </w:r>
            <w:proofErr w:type="spellEnd"/>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Pr="00522BB2">
              <w:rPr>
                <w:rFonts w:ascii="GHEA Grapalat" w:hAnsi="GHEA Grapalat" w:cs="Arial"/>
                <w:b/>
                <w:sz w:val="20"/>
                <w:szCs w:val="20"/>
                <w:lang w:val="hy-AM"/>
              </w:rPr>
              <w:t></w:t>
            </w:r>
            <w:r>
              <w:rPr>
                <w:rFonts w:ascii="GHEA Grapalat" w:hAnsi="GHEA Grapalat" w:cs="Arial"/>
                <w:b/>
                <w:sz w:val="20"/>
                <w:szCs w:val="20"/>
                <w:lang w:val="hy-AM"/>
              </w:rPr>
              <w:t>Հավատարմագրման ազգային մարմին</w:t>
            </w:r>
            <w:r w:rsidRPr="00522BB2">
              <w:rPr>
                <w:rFonts w:ascii="GHEA Grapalat" w:hAnsi="GHEA Grapalat" w:cs="Arial"/>
                <w:b/>
                <w:sz w:val="20"/>
                <w:szCs w:val="20"/>
                <w:lang w:val="hy-AM"/>
              </w:rPr>
              <w:t> ՊՈԱԿ</w:t>
            </w:r>
          </w:p>
        </w:tc>
      </w:tr>
      <w:tr w:rsidR="00462370"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0EFBF0F5" w:rsidR="00462370" w:rsidRPr="001304AC" w:rsidRDefault="00462370" w:rsidP="00462370">
            <w:pPr>
              <w:rPr>
                <w:rFonts w:ascii="GHEA Grapalat" w:hAnsi="GHEA Grapalat" w:cs="Sylfaen"/>
                <w:color w:val="000000"/>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w:t>
            </w:r>
            <w:proofErr w:type="spellStart"/>
            <w:r w:rsidRPr="001304AC">
              <w:rPr>
                <w:rFonts w:ascii="GHEA Grapalat" w:hAnsi="GHEA Grapalat" w:cs="Sylfaen"/>
                <w:sz w:val="20"/>
                <w:szCs w:val="20"/>
              </w:rPr>
              <w:t>Շահառուի</w:t>
            </w:r>
            <w:proofErr w:type="spellEnd"/>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462370"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259D548E" w:rsidR="00462370" w:rsidRPr="001304AC" w:rsidRDefault="00462370" w:rsidP="00462370">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Pr="009E79F7">
              <w:rPr>
                <w:rFonts w:ascii="GHEA Grapalat" w:hAnsi="GHEA Grapalat"/>
                <w:b/>
                <w:sz w:val="20"/>
                <w:lang w:val="hy-AM"/>
              </w:rPr>
              <w:t>00116673</w:t>
            </w:r>
          </w:p>
        </w:tc>
      </w:tr>
      <w:tr w:rsidR="00462370"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61E5E46D" w:rsidR="00462370" w:rsidRPr="001304AC" w:rsidRDefault="00462370" w:rsidP="00462370">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w:t>
            </w:r>
            <w:proofErr w:type="spellStart"/>
            <w:r w:rsidRPr="001304AC">
              <w:rPr>
                <w:rFonts w:ascii="GHEA Grapalat" w:hAnsi="GHEA Grapalat" w:cs="Sylfaen"/>
                <w:color w:val="000000"/>
                <w:sz w:val="20"/>
                <w:szCs w:val="20"/>
              </w:rPr>
              <w:t>բանկ</w:t>
            </w:r>
            <w:proofErr w:type="spellEnd"/>
            <w:r w:rsidRPr="001304AC">
              <w:rPr>
                <w:rFonts w:ascii="GHEA Grapalat" w:hAnsi="GHEA Grapalat" w:cs="Sylfaen"/>
                <w:color w:val="000000"/>
                <w:sz w:val="20"/>
                <w:szCs w:val="20"/>
              </w:rPr>
              <w:t>)</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Pr="0003725A">
              <w:rPr>
                <w:rFonts w:ascii="GHEA Grapalat" w:hAnsi="GHEA Grapalat" w:cs="Arial"/>
                <w:b/>
                <w:sz w:val="20"/>
                <w:szCs w:val="20"/>
                <w:lang w:val="hy-AM"/>
              </w:rPr>
              <w:t xml:space="preserve"> ՀՀ ֆինանսների նախարարության կենտրոնական գանձապետարան</w:t>
            </w:r>
          </w:p>
        </w:tc>
      </w:tr>
      <w:tr w:rsidR="00462370" w:rsidRPr="00A71D81" w14:paraId="23EE5D4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7D042BAA" w:rsidR="00462370" w:rsidRPr="001304AC" w:rsidRDefault="00462370" w:rsidP="00462370">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w:t>
            </w:r>
            <w:proofErr w:type="spellStart"/>
            <w:r w:rsidRPr="001304AC">
              <w:rPr>
                <w:rFonts w:ascii="GHEA Grapalat" w:hAnsi="GHEA Grapalat" w:cs="Sylfaen"/>
                <w:color w:val="000000"/>
                <w:sz w:val="20"/>
                <w:szCs w:val="20"/>
              </w:rPr>
              <w:t>Շահառուի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հաշվի</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համարը</w:t>
            </w:r>
            <w:proofErr w:type="spellEnd"/>
            <w:r w:rsidRPr="001304AC">
              <w:rPr>
                <w:rFonts w:ascii="GHEA Grapalat" w:hAnsi="GHEA Grapalat" w:cs="Arial"/>
                <w:color w:val="000000"/>
                <w:sz w:val="20"/>
                <w:szCs w:val="20"/>
              </w:rPr>
              <w:t xml:space="preserve"> (</w:t>
            </w:r>
            <w:proofErr w:type="spellStart"/>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proofErr w:type="spellEnd"/>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Pr="009E79F7">
              <w:rPr>
                <w:rFonts w:ascii="GHEA Grapalat" w:hAnsi="GHEA Grapalat"/>
                <w:b/>
                <w:sz w:val="20"/>
                <w:lang w:val="hy-AM"/>
              </w:rPr>
              <w:t>900018003963</w:t>
            </w:r>
          </w:p>
        </w:tc>
      </w:tr>
      <w:tr w:rsidR="00334B2F" w:rsidRPr="00A71D81" w14:paraId="5D0C3C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ACD22E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99FC0"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0B24EA9" w14:textId="77777777" w:rsidR="00334B2F" w:rsidRPr="00A71D81" w:rsidRDefault="00334B2F" w:rsidP="00CB0ADE">
            <w:pPr>
              <w:rPr>
                <w:rFonts w:ascii="GHEA Grapalat" w:hAnsi="GHEA Grapalat" w:cs="Sylfaen"/>
                <w:sz w:val="20"/>
                <w:szCs w:val="20"/>
                <w:lang w:val="ru-RU"/>
              </w:rPr>
            </w:pPr>
          </w:p>
        </w:tc>
      </w:tr>
      <w:tr w:rsidR="00334B2F" w:rsidRPr="00A71D81" w14:paraId="0AE1C4D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C6984"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FD8CA9E" w14:textId="77777777" w:rsidR="00334B2F" w:rsidRPr="00A71D81" w:rsidRDefault="00334B2F" w:rsidP="00CB0ADE">
            <w:pPr>
              <w:rPr>
                <w:rFonts w:ascii="GHEA Grapalat" w:hAnsi="GHEA Grapalat" w:cs="Sylfaen"/>
                <w:sz w:val="20"/>
                <w:szCs w:val="20"/>
                <w:lang w:val="hy-AM"/>
              </w:rPr>
            </w:pPr>
          </w:p>
        </w:tc>
      </w:tr>
      <w:tr w:rsidR="00334B2F" w:rsidRPr="00A71D81" w14:paraId="0BA7DBD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5ED5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803F2A"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03E63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A4333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4617176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2B56909"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48B5AF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C416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5D5A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13D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BF67B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D62638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3CE2CB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475EF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7BAC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854F4"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854F4"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9000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854F4"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69981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854F4"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61890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7854F4"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89D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71556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DDF23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A8178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4F1A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60D3E3CA"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0F0E89">
        <w:rPr>
          <w:rFonts w:ascii="GHEA Grapalat" w:hAnsi="GHEA Grapalat"/>
          <w:b/>
          <w:lang w:val="af-ZA"/>
        </w:rPr>
        <w:t>ՀԱՄ-ԳՀԱՊՁԲ-26/03</w:t>
      </w:r>
      <w:r w:rsidRPr="00604201">
        <w:rPr>
          <w:rFonts w:ascii="GHEA Grapalat" w:hAnsi="GHEA Grapalat"/>
          <w:b/>
          <w:color w:val="000000"/>
          <w:lang w:val="hy-AM"/>
        </w:rPr>
        <w:t xml:space="preserve">» </w:t>
      </w:r>
      <w:proofErr w:type="spellStart"/>
      <w:r w:rsidRPr="00604201">
        <w:rPr>
          <w:rFonts w:ascii="GHEA Grapalat" w:hAnsi="GHEA Grapalat" w:cs="Sylfaen"/>
          <w:b/>
          <w:lang w:val="es-ES"/>
        </w:rPr>
        <w:t>ծածկագրով</w:t>
      </w:r>
      <w:proofErr w:type="spellEnd"/>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proofErr w:type="spellStart"/>
      <w:r w:rsidRPr="00604201">
        <w:rPr>
          <w:rFonts w:ascii="GHEA Grapalat" w:hAnsi="GHEA Grapalat" w:cs="Sylfaen"/>
          <w:b/>
          <w:sz w:val="20"/>
          <w:szCs w:val="20"/>
          <w:lang w:val="es-ES"/>
        </w:rPr>
        <w:t>հրավերի</w:t>
      </w:r>
      <w:proofErr w:type="spellEnd"/>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5A633E33"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w:t>
      </w:r>
      <w:r w:rsidR="009E79F7">
        <w:rPr>
          <w:rFonts w:ascii="GHEA Grapalat" w:hAnsi="GHEA Grapalat" w:cs="Sylfaen"/>
          <w:b/>
          <w:lang w:val="hy-AM"/>
        </w:rPr>
        <w:t>ՀԱՎԱՏԱՐՄԱԳՐՄԱՆ ԱԶԳԱՅԻՆ ՄԱՐՄԻՆ</w:t>
      </w:r>
      <w:r w:rsidRPr="0037278E">
        <w:rPr>
          <w:rFonts w:ascii="GHEA Grapalat" w:hAnsi="GHEA Grapalat" w:cs="Sylfaen"/>
          <w:b/>
          <w:lang w:val="hy-AM"/>
        </w:rPr>
        <w:t xml:space="preserve">»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36500C36"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0F0E89">
        <w:rPr>
          <w:rFonts w:ascii="GHEA Grapalat" w:hAnsi="GHEA Grapalat" w:cs="Sylfaen"/>
          <w:b/>
          <w:sz w:val="22"/>
          <w:lang w:val="hy-AM"/>
        </w:rPr>
        <w:t>ՀԱՄ-ԳՀԱՊՁԲ-26/03</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69F82EA6"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00E42580">
        <w:rPr>
          <w:rFonts w:ascii="GHEA Grapalat" w:hAnsi="GHEA Grapalat"/>
          <w:b/>
          <w:sz w:val="20"/>
          <w:szCs w:val="20"/>
          <w:lang w:val="hy-AM"/>
        </w:rPr>
        <w:t>Հավատարմագրման ազգային մարմին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w:t>
      </w:r>
      <w:r w:rsidRPr="00015D77">
        <w:rPr>
          <w:rFonts w:ascii="GHEA Grapalat" w:hAnsi="GHEA Grapalat" w:cs="Times Armenian"/>
          <w:sz w:val="20"/>
          <w:lang w:val="hy-AM"/>
        </w:rPr>
        <w:t xml:space="preserve">տնօրեն </w:t>
      </w:r>
      <w:r w:rsidR="00462370" w:rsidRPr="00015D77">
        <w:rPr>
          <w:rFonts w:ascii="GHEA Grapalat" w:hAnsi="GHEA Grapalat" w:cs="Times Armenian"/>
          <w:sz w:val="20"/>
          <w:lang w:val="hy-AM"/>
        </w:rPr>
        <w:t>Գ</w:t>
      </w:r>
      <w:r w:rsidR="00462370" w:rsidRPr="00015D77">
        <w:rPr>
          <w:rFonts w:ascii="Microsoft JhengHei" w:eastAsia="Microsoft JhengHei" w:hAnsi="Microsoft JhengHei" w:cs="Microsoft JhengHei" w:hint="eastAsia"/>
          <w:sz w:val="20"/>
          <w:lang w:val="hy-AM"/>
        </w:rPr>
        <w:t>․</w:t>
      </w:r>
      <w:r w:rsidR="00462370" w:rsidRPr="00015D77">
        <w:rPr>
          <w:rFonts w:ascii="GHEA Grapalat" w:eastAsia="Microsoft JhengHei" w:hAnsi="GHEA Grapalat" w:cs="Microsoft JhengHei"/>
          <w:sz w:val="20"/>
          <w:lang w:val="hy-AM"/>
        </w:rPr>
        <w:t xml:space="preserve"> Շախկ</w:t>
      </w:r>
      <w:r w:rsidRPr="00015D77">
        <w:rPr>
          <w:rFonts w:ascii="GHEA Grapalat" w:hAnsi="GHEA Grapalat" w:cs="Times Armenian"/>
          <w:sz w:val="20"/>
          <w:lang w:val="hy-AM"/>
        </w:rPr>
        <w:t>յանի</w:t>
      </w:r>
      <w:r w:rsidRPr="00015D77">
        <w:rPr>
          <w:rFonts w:ascii="GHEA Grapalat" w:hAnsi="GHEA Grapalat"/>
          <w:sz w:val="20"/>
          <w:lang w:val="hy-AM"/>
        </w:rPr>
        <w:t>,</w:t>
      </w:r>
      <w:r w:rsidR="005B57BE" w:rsidRPr="00015D77">
        <w:rPr>
          <w:rFonts w:ascii="GHEA Grapalat" w:hAnsi="GHEA Grapalat" w:cs="Times Armenian"/>
          <w:sz w:val="20"/>
          <w:lang w:val="hy-AM"/>
        </w:rPr>
        <w:t xml:space="preserve"> </w:t>
      </w:r>
      <w:r w:rsidR="005B57BE" w:rsidRPr="00015D77">
        <w:rPr>
          <w:rFonts w:ascii="GHEA Grapalat" w:hAnsi="GHEA Grapalat" w:cs="Sylfaen"/>
          <w:sz w:val="20"/>
          <w:lang w:val="hy-AM"/>
        </w:rPr>
        <w:t>որը</w:t>
      </w:r>
      <w:r w:rsidR="005B57BE" w:rsidRPr="00015D77">
        <w:rPr>
          <w:rFonts w:ascii="GHEA Grapalat" w:hAnsi="GHEA Grapalat" w:cs="Times Armenian"/>
          <w:sz w:val="20"/>
          <w:lang w:val="hy-AM"/>
        </w:rPr>
        <w:t xml:space="preserve"> </w:t>
      </w:r>
      <w:r w:rsidR="005B57BE" w:rsidRPr="00015D77">
        <w:rPr>
          <w:rFonts w:ascii="GHEA Grapalat" w:hAnsi="GHEA Grapalat" w:cs="Sylfaen"/>
          <w:sz w:val="20"/>
          <w:lang w:val="hy-AM"/>
        </w:rPr>
        <w:t>գործում</w:t>
      </w:r>
      <w:r w:rsidR="005B57BE" w:rsidRPr="00015D77">
        <w:rPr>
          <w:rFonts w:ascii="GHEA Grapalat" w:hAnsi="GHEA Grapalat" w:cs="Times Armenian"/>
          <w:sz w:val="20"/>
          <w:lang w:val="hy-AM"/>
        </w:rPr>
        <w:t xml:space="preserve"> </w:t>
      </w:r>
      <w:r w:rsidR="005B57BE" w:rsidRPr="00015D77">
        <w:rPr>
          <w:rFonts w:ascii="GHEA Grapalat" w:hAnsi="GHEA Grapalat" w:cs="Sylfaen"/>
          <w:sz w:val="20"/>
          <w:lang w:val="hy-AM"/>
        </w:rPr>
        <w:t>է</w:t>
      </w:r>
      <w:r w:rsidR="005B57BE" w:rsidRPr="00015D77">
        <w:rPr>
          <w:rFonts w:ascii="GHEA Grapalat" w:hAnsi="GHEA Grapalat" w:cs="Times Armenian"/>
          <w:sz w:val="20"/>
          <w:lang w:val="hy-AM"/>
        </w:rPr>
        <w:t xml:space="preserve"> </w:t>
      </w:r>
      <w:r w:rsidR="005B57BE" w:rsidRPr="00015D77">
        <w:rPr>
          <w:rFonts w:ascii="GHEA Grapalat" w:hAnsi="GHEA Grapalat"/>
          <w:sz w:val="20"/>
          <w:lang w:val="hy-AM"/>
        </w:rPr>
        <w:t>կազմակերպության կանոնադրության</w:t>
      </w:r>
      <w:r w:rsidR="00071D1C" w:rsidRPr="00015D77">
        <w:rPr>
          <w:rFonts w:ascii="GHEA Grapalat" w:hAnsi="GHEA Grapalat"/>
          <w:sz w:val="20"/>
          <w:lang w:val="hy-AM"/>
        </w:rPr>
        <w:t xml:space="preserve"> հիման վրա, այսուհետ </w:t>
      </w:r>
      <w:r w:rsidR="00071D1C" w:rsidRPr="00015D77">
        <w:rPr>
          <w:rFonts w:ascii="GHEA Grapalat" w:hAnsi="GHEA Grapalat"/>
          <w:lang w:val="hy-AM"/>
        </w:rPr>
        <w:t>«</w:t>
      </w:r>
      <w:r w:rsidR="00071D1C" w:rsidRPr="00015D77">
        <w:rPr>
          <w:rFonts w:ascii="GHEA Grapalat" w:hAnsi="GHEA Grapalat"/>
          <w:sz w:val="20"/>
          <w:lang w:val="hy-AM"/>
        </w:rPr>
        <w:t>Գնորդ</w:t>
      </w:r>
      <w:r w:rsidR="00071D1C" w:rsidRPr="00015D77">
        <w:rPr>
          <w:rFonts w:ascii="GHEA Grapalat" w:hAnsi="GHEA Grapalat"/>
          <w:lang w:val="hy-AM"/>
        </w:rPr>
        <w:t>»</w:t>
      </w:r>
      <w:r w:rsidR="00071D1C" w:rsidRPr="00015D77">
        <w:rPr>
          <w:rFonts w:ascii="GHEA Grapalat" w:hAnsi="GHEA Grapalat"/>
          <w:sz w:val="20"/>
          <w:lang w:val="hy-AM"/>
        </w:rPr>
        <w:t>, մի կողմից,  և __________________-ը, ի</w:t>
      </w:r>
      <w:r w:rsidR="00071D1C" w:rsidRPr="00A71D81">
        <w:rPr>
          <w:rFonts w:ascii="GHEA Grapalat" w:hAnsi="GHEA Grapalat"/>
          <w:sz w:val="20"/>
          <w:lang w:val="hy-AM"/>
        </w:rPr>
        <w:t xml:space="preserve">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lastRenderedPageBreak/>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2A4A3B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926EA">
        <w:rPr>
          <w:rFonts w:ascii="GHEA Grapalat" w:hAnsi="GHEA Grapalat"/>
          <w:sz w:val="20"/>
          <w:lang w:val="hy-AM"/>
        </w:rPr>
        <w:t>25</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2156A9B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8A55CF">
        <w:rPr>
          <w:rFonts w:ascii="GHEA Grapalat" w:hAnsi="GHEA Grapalat" w:cs="Sylfaen"/>
          <w:sz w:val="20"/>
          <w:szCs w:val="20"/>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Pr>
          <w:rFonts w:ascii="GHEA Grapalat" w:hAnsi="GHEA Grapalat"/>
          <w:sz w:val="20"/>
          <w:lang w:val="pt-BR"/>
        </w:rPr>
        <w:t>:</w:t>
      </w:r>
      <w:r w:rsidRPr="00A20D4E">
        <w:rPr>
          <w:rFonts w:ascii="GHEA Grapalat" w:hAnsi="GHEA Grapalat"/>
          <w:sz w:val="20"/>
          <w:lang w:val="pt-BR"/>
        </w:rPr>
        <w:t xml:space="preserve"> </w:t>
      </w:r>
      <w:bookmarkStart w:id="11"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0"/>
      <w:bookmarkEnd w:id="11"/>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B4D9570" w14:textId="77777777" w:rsidR="00071D1C" w:rsidRPr="00A101E5" w:rsidRDefault="00B16A1A" w:rsidP="0014118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1BDB95" w14:textId="1E5C5DD1" w:rsidR="000960DB" w:rsidRDefault="000960DB" w:rsidP="000960DB">
            <w:pPr>
              <w:jc w:val="center"/>
              <w:rPr>
                <w:rFonts w:ascii="GHEA Grapalat" w:hAnsi="GHEA Grapalat"/>
                <w:b/>
                <w:sz w:val="20"/>
                <w:lang w:val="hy-AM"/>
              </w:rPr>
            </w:pPr>
          </w:p>
          <w:p w14:paraId="31B5E1AE" w14:textId="77777777" w:rsidR="00015D77" w:rsidRDefault="00015D77" w:rsidP="000960DB">
            <w:pPr>
              <w:jc w:val="center"/>
              <w:rPr>
                <w:rFonts w:ascii="GHEA Grapalat" w:hAnsi="GHEA Grapalat"/>
                <w:b/>
                <w:sz w:val="20"/>
                <w:lang w:val="hy-AM"/>
              </w:rPr>
            </w:pPr>
          </w:p>
          <w:p w14:paraId="6D4006E9" w14:textId="77777777" w:rsidR="00015D77" w:rsidRDefault="00015D77" w:rsidP="000960DB">
            <w:pPr>
              <w:jc w:val="center"/>
              <w:rPr>
                <w:rFonts w:ascii="GHEA Grapalat" w:hAnsi="GHEA Grapalat"/>
                <w:b/>
                <w:sz w:val="20"/>
                <w:lang w:val="hy-AM"/>
              </w:rPr>
            </w:pPr>
          </w:p>
          <w:p w14:paraId="1AAB751F" w14:textId="77777777" w:rsidR="00015D77" w:rsidRDefault="00015D77" w:rsidP="000960DB">
            <w:pPr>
              <w:jc w:val="center"/>
              <w:rPr>
                <w:rFonts w:ascii="GHEA Grapalat" w:hAnsi="GHEA Grapalat"/>
                <w:b/>
                <w:sz w:val="20"/>
                <w:lang w:val="hy-AM"/>
              </w:rPr>
            </w:pPr>
          </w:p>
          <w:p w14:paraId="55914D4E" w14:textId="77777777" w:rsidR="00015D77" w:rsidRDefault="00015D77" w:rsidP="000960DB">
            <w:pPr>
              <w:jc w:val="center"/>
              <w:rPr>
                <w:rFonts w:ascii="GHEA Grapalat" w:hAnsi="GHEA Grapalat"/>
                <w:b/>
                <w:sz w:val="20"/>
                <w:lang w:val="hy-AM"/>
              </w:rPr>
            </w:pPr>
          </w:p>
          <w:p w14:paraId="7F654725" w14:textId="77777777" w:rsidR="00015D77" w:rsidRDefault="00015D77" w:rsidP="000960DB">
            <w:pPr>
              <w:jc w:val="center"/>
              <w:rPr>
                <w:rFonts w:ascii="GHEA Grapalat" w:hAnsi="GHEA Grapalat"/>
                <w:b/>
                <w:sz w:val="20"/>
                <w:lang w:val="hy-AM"/>
              </w:rPr>
            </w:pPr>
          </w:p>
          <w:p w14:paraId="7700A346" w14:textId="77777777" w:rsidR="00015D77" w:rsidRDefault="00015D77" w:rsidP="000960DB">
            <w:pPr>
              <w:jc w:val="center"/>
              <w:rPr>
                <w:rFonts w:ascii="GHEA Grapalat" w:hAnsi="GHEA Grapalat"/>
                <w:b/>
                <w:sz w:val="20"/>
                <w:lang w:val="hy-AM"/>
              </w:rPr>
            </w:pPr>
          </w:p>
          <w:p w14:paraId="72800EB4" w14:textId="77777777" w:rsidR="00015D77" w:rsidRDefault="00015D77" w:rsidP="000960DB">
            <w:pPr>
              <w:jc w:val="center"/>
              <w:rPr>
                <w:rFonts w:ascii="GHEA Grapalat" w:hAnsi="GHEA Grapalat"/>
                <w:b/>
                <w:sz w:val="20"/>
                <w:lang w:val="hy-AM"/>
              </w:rPr>
            </w:pPr>
          </w:p>
          <w:p w14:paraId="45F6C037" w14:textId="77777777" w:rsidR="00015D77" w:rsidRDefault="00015D77" w:rsidP="000960DB">
            <w:pPr>
              <w:jc w:val="center"/>
              <w:rPr>
                <w:rFonts w:ascii="GHEA Grapalat" w:hAnsi="GHEA Grapalat"/>
                <w:b/>
                <w:sz w:val="20"/>
                <w:lang w:val="hy-AM"/>
              </w:rPr>
            </w:pPr>
          </w:p>
          <w:p w14:paraId="317AB796" w14:textId="77777777" w:rsidR="00015D77" w:rsidRPr="00A71D81" w:rsidRDefault="00015D77" w:rsidP="00015D77">
            <w:pPr>
              <w:jc w:val="center"/>
              <w:rPr>
                <w:rFonts w:ascii="GHEA Grapalat" w:hAnsi="GHEA Grapalat"/>
                <w:lang w:val="hy-AM"/>
              </w:rPr>
            </w:pPr>
            <w:r w:rsidRPr="00A71D81">
              <w:rPr>
                <w:rFonts w:ascii="GHEA Grapalat" w:hAnsi="GHEA Grapalat"/>
                <w:lang w:val="hy-AM"/>
              </w:rPr>
              <w:t>---------------------------------</w:t>
            </w:r>
          </w:p>
          <w:p w14:paraId="4BE1CFDB" w14:textId="77777777" w:rsidR="00015D77" w:rsidRPr="00A71D81" w:rsidRDefault="00015D77" w:rsidP="00015D7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BEF2DB5" w14:textId="5B0E9922" w:rsidR="00071D1C" w:rsidRPr="00A71D81" w:rsidRDefault="00EB7041" w:rsidP="00015D77">
            <w:pPr>
              <w:rPr>
                <w:rFonts w:ascii="GHEA Grapalat" w:hAnsi="GHEA Grapalat"/>
                <w:sz w:val="18"/>
                <w:szCs w:val="18"/>
                <w:lang w:val="hy-AM"/>
              </w:rPr>
            </w:pPr>
            <w:r>
              <w:rPr>
                <w:rFonts w:ascii="GHEA Grapalat" w:hAnsi="GHEA Grapalat" w:cs="Sylfaen"/>
                <w:sz w:val="18"/>
                <w:szCs w:val="18"/>
                <w:lang w:val="hy-AM"/>
              </w:rPr>
              <w:t xml:space="preserve">                                    </w:t>
            </w:r>
            <w:r w:rsidR="00015D77" w:rsidRPr="00A71D81">
              <w:rPr>
                <w:rFonts w:ascii="GHEA Grapalat" w:hAnsi="GHEA Grapalat" w:cs="Sylfaen"/>
                <w:sz w:val="18"/>
                <w:szCs w:val="18"/>
                <w:lang w:val="hy-AM"/>
              </w:rPr>
              <w:t>Կ</w:t>
            </w:r>
            <w:r w:rsidR="00015D77" w:rsidRPr="00A71D81">
              <w:rPr>
                <w:rFonts w:ascii="GHEA Grapalat" w:hAnsi="GHEA Grapalat"/>
                <w:sz w:val="18"/>
                <w:szCs w:val="18"/>
                <w:lang w:val="hy-AM"/>
              </w:rPr>
              <w:t>.</w:t>
            </w:r>
            <w:r w:rsidR="00015D77"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3D218B1A"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0F0E89">
        <w:rPr>
          <w:rFonts w:ascii="GHEA Grapalat" w:hAnsi="GHEA Grapalat"/>
          <w:i/>
          <w:sz w:val="18"/>
          <w:lang w:val="hy-AM"/>
        </w:rPr>
        <w:t>ՀԱՄ-ԳՀԱՊՁԲ-26/03</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AF07F30" w14:textId="096C10DC"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674C2835" w14:textId="77777777" w:rsidR="00865E1B" w:rsidRPr="00A71D81" w:rsidRDefault="00865E1B"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40"/>
        <w:gridCol w:w="1170"/>
        <w:gridCol w:w="1170"/>
        <w:gridCol w:w="1710"/>
        <w:gridCol w:w="810"/>
        <w:gridCol w:w="810"/>
        <w:gridCol w:w="900"/>
        <w:gridCol w:w="990"/>
        <w:gridCol w:w="1530"/>
        <w:gridCol w:w="720"/>
        <w:gridCol w:w="3363"/>
      </w:tblGrid>
      <w:tr w:rsidR="00865E1B" w:rsidRPr="00A71D81" w14:paraId="3480CC7A" w14:textId="77777777" w:rsidTr="0054200B">
        <w:tc>
          <w:tcPr>
            <w:tcW w:w="15801" w:type="dxa"/>
            <w:gridSpan w:val="12"/>
          </w:tcPr>
          <w:p w14:paraId="6FAF55F0"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B7041" w:rsidRPr="00A71D81" w14:paraId="3C007CA8" w14:textId="77777777" w:rsidTr="00EB7041">
        <w:trPr>
          <w:trHeight w:val="219"/>
        </w:trPr>
        <w:tc>
          <w:tcPr>
            <w:tcW w:w="1188" w:type="dxa"/>
            <w:vMerge w:val="restart"/>
            <w:vAlign w:val="center"/>
          </w:tcPr>
          <w:p w14:paraId="523833FC" w14:textId="77777777" w:rsidR="0054200B" w:rsidRDefault="00865E1B" w:rsidP="00865E1B">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w:t>
            </w:r>
            <w:proofErr w:type="spellEnd"/>
          </w:p>
          <w:p w14:paraId="2BDDE885" w14:textId="77777777" w:rsidR="00EB7041" w:rsidRDefault="00865E1B" w:rsidP="00865E1B">
            <w:pPr>
              <w:jc w:val="center"/>
              <w:rPr>
                <w:rFonts w:ascii="GHEA Grapalat" w:hAnsi="GHEA Grapalat"/>
                <w:sz w:val="18"/>
              </w:rPr>
            </w:pPr>
            <w:proofErr w:type="spellStart"/>
            <w:r w:rsidRPr="00A71D81">
              <w:rPr>
                <w:rFonts w:ascii="GHEA Grapalat" w:hAnsi="GHEA Grapalat"/>
                <w:sz w:val="18"/>
              </w:rPr>
              <w:t>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w:t>
            </w:r>
            <w:proofErr w:type="spellEnd"/>
          </w:p>
          <w:p w14:paraId="4C313A90" w14:textId="5BFD9F8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40" w:type="dxa"/>
            <w:vMerge w:val="restart"/>
            <w:vAlign w:val="center"/>
          </w:tcPr>
          <w:p w14:paraId="5BD17B8F" w14:textId="77777777" w:rsidR="0054200B" w:rsidRDefault="00865E1B" w:rsidP="00865E1B">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
          <w:p w14:paraId="17A082C7" w14:textId="49945D70"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170" w:type="dxa"/>
            <w:vMerge w:val="restart"/>
            <w:vAlign w:val="center"/>
          </w:tcPr>
          <w:p w14:paraId="03C5C551"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70" w:type="dxa"/>
            <w:vMerge w:val="restart"/>
            <w:vAlign w:val="center"/>
          </w:tcPr>
          <w:p w14:paraId="1E5F557C" w14:textId="77777777" w:rsidR="0054200B" w:rsidRDefault="0054200B" w:rsidP="00865E1B">
            <w:pPr>
              <w:jc w:val="center"/>
              <w:rPr>
                <w:rFonts w:ascii="GHEA Grapalat" w:hAnsi="GHEA Grapalat"/>
                <w:sz w:val="18"/>
              </w:rPr>
            </w:pPr>
          </w:p>
          <w:p w14:paraId="13473106" w14:textId="77777777" w:rsidR="0054200B" w:rsidRDefault="00865E1B" w:rsidP="00865E1B">
            <w:pPr>
              <w:jc w:val="center"/>
              <w:rPr>
                <w:rFonts w:ascii="GHEA Grapalat" w:hAnsi="GHEA Grapalat"/>
                <w:sz w:val="18"/>
                <w:lang w:val="hy-AM"/>
              </w:rPr>
            </w:pPr>
            <w:r>
              <w:rPr>
                <w:rFonts w:ascii="GHEA Grapalat" w:hAnsi="GHEA Grapalat"/>
                <w:sz w:val="18"/>
                <w:lang w:val="hy-AM"/>
              </w:rPr>
              <w:t>ֆիրմային անվանումը</w:t>
            </w:r>
          </w:p>
          <w:p w14:paraId="2AA6656E" w14:textId="77777777" w:rsidR="00865E1B" w:rsidRDefault="00865E1B" w:rsidP="00865E1B">
            <w:pPr>
              <w:jc w:val="center"/>
              <w:rPr>
                <w:rFonts w:ascii="GHEA Grapalat" w:hAnsi="GHEA Grapalat"/>
                <w:sz w:val="18"/>
              </w:rPr>
            </w:pPr>
            <w:r w:rsidRPr="00A71D81">
              <w:rPr>
                <w:rFonts w:ascii="GHEA Grapalat" w:hAnsi="GHEA Grapalat"/>
                <w:sz w:val="18"/>
              </w:rPr>
              <w:t xml:space="preserve">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p w14:paraId="552F70AB" w14:textId="2D3073EB" w:rsidR="0054200B" w:rsidRPr="00A71D81" w:rsidRDefault="0054200B" w:rsidP="00865E1B">
            <w:pPr>
              <w:jc w:val="center"/>
              <w:rPr>
                <w:rFonts w:ascii="GHEA Grapalat" w:hAnsi="GHEA Grapalat"/>
                <w:sz w:val="18"/>
              </w:rPr>
            </w:pPr>
          </w:p>
        </w:tc>
        <w:tc>
          <w:tcPr>
            <w:tcW w:w="1710" w:type="dxa"/>
            <w:vMerge w:val="restart"/>
            <w:vAlign w:val="center"/>
          </w:tcPr>
          <w:p w14:paraId="18022B76"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10" w:type="dxa"/>
            <w:vMerge w:val="restart"/>
            <w:vAlign w:val="center"/>
          </w:tcPr>
          <w:p w14:paraId="264A1174"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028C62D7"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00" w:type="dxa"/>
            <w:vMerge w:val="restart"/>
            <w:vAlign w:val="center"/>
          </w:tcPr>
          <w:p w14:paraId="5EB88175"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0" w:type="dxa"/>
            <w:vMerge w:val="restart"/>
            <w:vAlign w:val="center"/>
          </w:tcPr>
          <w:p w14:paraId="674B5DEA"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613" w:type="dxa"/>
            <w:gridSpan w:val="3"/>
            <w:vAlign w:val="center"/>
          </w:tcPr>
          <w:p w14:paraId="515EC6E1"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B7041" w:rsidRPr="00A71D81" w14:paraId="31FF042C" w14:textId="77777777" w:rsidTr="00EB7041">
        <w:trPr>
          <w:trHeight w:val="445"/>
        </w:trPr>
        <w:tc>
          <w:tcPr>
            <w:tcW w:w="1188" w:type="dxa"/>
            <w:vMerge/>
            <w:vAlign w:val="center"/>
          </w:tcPr>
          <w:p w14:paraId="79BB077A" w14:textId="77777777" w:rsidR="00865E1B" w:rsidRPr="00A71D81" w:rsidRDefault="00865E1B" w:rsidP="00865E1B">
            <w:pPr>
              <w:jc w:val="center"/>
              <w:rPr>
                <w:rFonts w:ascii="GHEA Grapalat" w:hAnsi="GHEA Grapalat"/>
                <w:sz w:val="18"/>
              </w:rPr>
            </w:pPr>
          </w:p>
        </w:tc>
        <w:tc>
          <w:tcPr>
            <w:tcW w:w="1440" w:type="dxa"/>
            <w:vMerge/>
            <w:vAlign w:val="center"/>
          </w:tcPr>
          <w:p w14:paraId="171ADA58" w14:textId="77777777" w:rsidR="00865E1B" w:rsidRPr="00A71D81" w:rsidRDefault="00865E1B" w:rsidP="00865E1B">
            <w:pPr>
              <w:jc w:val="center"/>
              <w:rPr>
                <w:rFonts w:ascii="GHEA Grapalat" w:hAnsi="GHEA Grapalat"/>
                <w:sz w:val="18"/>
              </w:rPr>
            </w:pPr>
          </w:p>
        </w:tc>
        <w:tc>
          <w:tcPr>
            <w:tcW w:w="1170" w:type="dxa"/>
            <w:vMerge/>
            <w:vAlign w:val="center"/>
          </w:tcPr>
          <w:p w14:paraId="7C3721BB" w14:textId="77777777" w:rsidR="00865E1B" w:rsidRPr="00A71D81" w:rsidRDefault="00865E1B" w:rsidP="00865E1B">
            <w:pPr>
              <w:jc w:val="center"/>
              <w:rPr>
                <w:rFonts w:ascii="GHEA Grapalat" w:hAnsi="GHEA Grapalat"/>
                <w:sz w:val="18"/>
              </w:rPr>
            </w:pPr>
          </w:p>
        </w:tc>
        <w:tc>
          <w:tcPr>
            <w:tcW w:w="1170" w:type="dxa"/>
            <w:vMerge/>
            <w:vAlign w:val="center"/>
          </w:tcPr>
          <w:p w14:paraId="6A15F2E0" w14:textId="77777777" w:rsidR="00865E1B" w:rsidRPr="00A71D81" w:rsidRDefault="00865E1B" w:rsidP="00865E1B">
            <w:pPr>
              <w:jc w:val="center"/>
              <w:rPr>
                <w:rFonts w:ascii="GHEA Grapalat" w:hAnsi="GHEA Grapalat"/>
                <w:sz w:val="18"/>
              </w:rPr>
            </w:pPr>
          </w:p>
        </w:tc>
        <w:tc>
          <w:tcPr>
            <w:tcW w:w="1710" w:type="dxa"/>
            <w:vMerge/>
            <w:vAlign w:val="center"/>
          </w:tcPr>
          <w:p w14:paraId="67136399" w14:textId="77777777" w:rsidR="00865E1B" w:rsidRPr="00A71D81" w:rsidRDefault="00865E1B" w:rsidP="00865E1B">
            <w:pPr>
              <w:jc w:val="center"/>
              <w:rPr>
                <w:rFonts w:ascii="GHEA Grapalat" w:hAnsi="GHEA Grapalat"/>
                <w:sz w:val="18"/>
              </w:rPr>
            </w:pPr>
          </w:p>
        </w:tc>
        <w:tc>
          <w:tcPr>
            <w:tcW w:w="810" w:type="dxa"/>
            <w:vMerge/>
            <w:vAlign w:val="center"/>
          </w:tcPr>
          <w:p w14:paraId="6DE0D7D2" w14:textId="77777777" w:rsidR="00865E1B" w:rsidRPr="00A71D81" w:rsidRDefault="00865E1B" w:rsidP="00865E1B">
            <w:pPr>
              <w:jc w:val="center"/>
              <w:rPr>
                <w:rFonts w:ascii="GHEA Grapalat" w:hAnsi="GHEA Grapalat"/>
                <w:sz w:val="18"/>
              </w:rPr>
            </w:pPr>
          </w:p>
        </w:tc>
        <w:tc>
          <w:tcPr>
            <w:tcW w:w="810" w:type="dxa"/>
            <w:vMerge/>
            <w:vAlign w:val="center"/>
          </w:tcPr>
          <w:p w14:paraId="65C47B10" w14:textId="77777777" w:rsidR="00865E1B" w:rsidRPr="00A71D81" w:rsidRDefault="00865E1B" w:rsidP="00865E1B">
            <w:pPr>
              <w:jc w:val="center"/>
              <w:rPr>
                <w:rFonts w:ascii="GHEA Grapalat" w:hAnsi="GHEA Grapalat"/>
                <w:sz w:val="18"/>
              </w:rPr>
            </w:pPr>
          </w:p>
        </w:tc>
        <w:tc>
          <w:tcPr>
            <w:tcW w:w="900" w:type="dxa"/>
            <w:vMerge/>
            <w:vAlign w:val="center"/>
          </w:tcPr>
          <w:p w14:paraId="3DB204AE" w14:textId="77777777" w:rsidR="00865E1B" w:rsidRPr="00A71D81" w:rsidRDefault="00865E1B" w:rsidP="00865E1B">
            <w:pPr>
              <w:jc w:val="center"/>
              <w:rPr>
                <w:rFonts w:ascii="GHEA Grapalat" w:hAnsi="GHEA Grapalat"/>
                <w:sz w:val="18"/>
              </w:rPr>
            </w:pPr>
          </w:p>
        </w:tc>
        <w:tc>
          <w:tcPr>
            <w:tcW w:w="990" w:type="dxa"/>
            <w:vMerge/>
            <w:vAlign w:val="center"/>
          </w:tcPr>
          <w:p w14:paraId="716A6851" w14:textId="77777777" w:rsidR="00865E1B" w:rsidRPr="00A71D81" w:rsidRDefault="00865E1B" w:rsidP="00865E1B">
            <w:pPr>
              <w:jc w:val="center"/>
              <w:rPr>
                <w:rFonts w:ascii="GHEA Grapalat" w:hAnsi="GHEA Grapalat"/>
                <w:sz w:val="18"/>
              </w:rPr>
            </w:pPr>
          </w:p>
        </w:tc>
        <w:tc>
          <w:tcPr>
            <w:tcW w:w="1530" w:type="dxa"/>
            <w:vAlign w:val="center"/>
          </w:tcPr>
          <w:p w14:paraId="1A30D4DA"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հասցեն</w:t>
            </w:r>
            <w:proofErr w:type="spellEnd"/>
          </w:p>
        </w:tc>
        <w:tc>
          <w:tcPr>
            <w:tcW w:w="720" w:type="dxa"/>
            <w:vAlign w:val="center"/>
          </w:tcPr>
          <w:p w14:paraId="5E62788C"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63" w:type="dxa"/>
            <w:vAlign w:val="center"/>
          </w:tcPr>
          <w:p w14:paraId="02B78C66" w14:textId="77777777" w:rsidR="00865E1B" w:rsidRPr="00A71D81" w:rsidRDefault="00865E1B" w:rsidP="00865E1B">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5691C9FE" w14:textId="77777777" w:rsidR="00865E1B" w:rsidRPr="00A71D81" w:rsidRDefault="00865E1B" w:rsidP="00865E1B">
            <w:pPr>
              <w:jc w:val="center"/>
              <w:rPr>
                <w:rFonts w:ascii="GHEA Grapalat" w:hAnsi="GHEA Grapalat"/>
                <w:sz w:val="18"/>
              </w:rPr>
            </w:pPr>
          </w:p>
        </w:tc>
      </w:tr>
      <w:tr w:rsidR="00EB7041" w:rsidRPr="00A71D81" w14:paraId="7CA1AF7F" w14:textId="77777777" w:rsidTr="00EB7041">
        <w:trPr>
          <w:trHeight w:val="246"/>
        </w:trPr>
        <w:tc>
          <w:tcPr>
            <w:tcW w:w="1188" w:type="dxa"/>
            <w:vAlign w:val="center"/>
          </w:tcPr>
          <w:p w14:paraId="1F4FCFDF" w14:textId="469F7421" w:rsidR="00015D77" w:rsidRPr="0054200B" w:rsidRDefault="00015D77" w:rsidP="00015D77">
            <w:pPr>
              <w:jc w:val="center"/>
              <w:rPr>
                <w:rFonts w:ascii="GHEA Grapalat" w:hAnsi="GHEA Grapalat"/>
                <w:sz w:val="20"/>
                <w:szCs w:val="20"/>
                <w:lang w:val="hy-AM"/>
              </w:rPr>
            </w:pPr>
            <w:bookmarkStart w:id="13" w:name="_Hlk220661443"/>
            <w:r w:rsidRPr="0054200B">
              <w:rPr>
                <w:rFonts w:ascii="GHEA Grapalat" w:hAnsi="GHEA Grapalat"/>
                <w:sz w:val="20"/>
                <w:szCs w:val="20"/>
                <w:lang w:val="hy-AM"/>
              </w:rPr>
              <w:t>1</w:t>
            </w:r>
          </w:p>
        </w:tc>
        <w:tc>
          <w:tcPr>
            <w:tcW w:w="1440" w:type="dxa"/>
          </w:tcPr>
          <w:p w14:paraId="53E66737" w14:textId="76AB155A" w:rsidR="00015D77" w:rsidRPr="0054200B" w:rsidRDefault="00015D77" w:rsidP="00015D77">
            <w:pPr>
              <w:jc w:val="center"/>
              <w:rPr>
                <w:rFonts w:ascii="GHEA Grapalat" w:hAnsi="GHEA Grapalat"/>
                <w:sz w:val="20"/>
                <w:szCs w:val="20"/>
              </w:rPr>
            </w:pPr>
            <w:r w:rsidRPr="0054200B">
              <w:rPr>
                <w:rFonts w:ascii="GHEA Grapalat" w:eastAsia="GHEA Grapalat" w:hAnsi="GHEA Grapalat" w:cs="GHEA Grapalat"/>
                <w:color w:val="000000"/>
                <w:sz w:val="20"/>
                <w:szCs w:val="20"/>
              </w:rPr>
              <w:t>22451240/501</w:t>
            </w:r>
          </w:p>
        </w:tc>
        <w:tc>
          <w:tcPr>
            <w:tcW w:w="1170" w:type="dxa"/>
          </w:tcPr>
          <w:p w14:paraId="49129494" w14:textId="04F455CC" w:rsidR="00015D77" w:rsidRPr="0054200B" w:rsidRDefault="00015D77" w:rsidP="00015D77">
            <w:pPr>
              <w:jc w:val="center"/>
              <w:rPr>
                <w:rFonts w:ascii="GHEA Grapalat" w:hAnsi="GHEA Grapalat"/>
                <w:sz w:val="20"/>
                <w:szCs w:val="20"/>
              </w:rPr>
            </w:pPr>
            <w:proofErr w:type="spellStart"/>
            <w:r w:rsidRPr="0054200B">
              <w:rPr>
                <w:rFonts w:ascii="GHEA Grapalat" w:eastAsia="GHEA Grapalat" w:hAnsi="GHEA Grapalat" w:cs="GHEA Grapalat"/>
                <w:color w:val="000000"/>
                <w:sz w:val="20"/>
                <w:szCs w:val="20"/>
              </w:rPr>
              <w:t>Բլանկներ</w:t>
            </w:r>
            <w:proofErr w:type="spellEnd"/>
          </w:p>
        </w:tc>
        <w:tc>
          <w:tcPr>
            <w:tcW w:w="1170" w:type="dxa"/>
            <w:vAlign w:val="center"/>
          </w:tcPr>
          <w:p w14:paraId="68DAC54F" w14:textId="77777777" w:rsidR="00015D77" w:rsidRPr="0054200B" w:rsidRDefault="00015D77" w:rsidP="00015D77">
            <w:pPr>
              <w:jc w:val="center"/>
              <w:rPr>
                <w:rFonts w:ascii="GHEA Grapalat" w:hAnsi="GHEA Grapalat"/>
                <w:sz w:val="20"/>
                <w:szCs w:val="20"/>
              </w:rPr>
            </w:pPr>
          </w:p>
        </w:tc>
        <w:tc>
          <w:tcPr>
            <w:tcW w:w="1710" w:type="dxa"/>
            <w:vAlign w:val="center"/>
          </w:tcPr>
          <w:p w14:paraId="0D836BB3" w14:textId="2FE7A115" w:rsidR="00EB7041" w:rsidRPr="00EB7041" w:rsidRDefault="00EB7041" w:rsidP="00EB7041">
            <w:pPr>
              <w:tabs>
                <w:tab w:val="left" w:pos="189"/>
                <w:tab w:val="left" w:pos="2977"/>
              </w:tabs>
              <w:jc w:val="both"/>
              <w:rPr>
                <w:rFonts w:ascii="GHEA Grapalat" w:hAnsi="GHEA Grapalat" w:cs="Arial"/>
                <w:sz w:val="20"/>
                <w:szCs w:val="20"/>
                <w:lang w:val="hy-AM"/>
              </w:rPr>
            </w:pPr>
            <w:r>
              <w:rPr>
                <w:rFonts w:ascii="GHEA Grapalat" w:hAnsi="GHEA Grapalat" w:cs="Arial"/>
                <w:b/>
                <w:sz w:val="20"/>
                <w:szCs w:val="20"/>
                <w:lang w:val="hy-AM"/>
              </w:rPr>
              <w:t>Ներկայացվում է ստորև</w:t>
            </w:r>
          </w:p>
          <w:p w14:paraId="2BD055D8" w14:textId="4FBC844C" w:rsidR="00015D77" w:rsidRPr="00EB7041" w:rsidRDefault="00015D77" w:rsidP="00015D77">
            <w:pPr>
              <w:jc w:val="center"/>
              <w:rPr>
                <w:rFonts w:ascii="GHEA Grapalat" w:hAnsi="GHEA Grapalat"/>
                <w:sz w:val="20"/>
                <w:szCs w:val="20"/>
              </w:rPr>
            </w:pPr>
          </w:p>
        </w:tc>
        <w:tc>
          <w:tcPr>
            <w:tcW w:w="810" w:type="dxa"/>
            <w:vAlign w:val="center"/>
          </w:tcPr>
          <w:p w14:paraId="727A19C1" w14:textId="3F892E66" w:rsidR="00015D77" w:rsidRPr="0054200B" w:rsidRDefault="00015D77" w:rsidP="00015D77">
            <w:pPr>
              <w:jc w:val="center"/>
              <w:rPr>
                <w:rFonts w:ascii="GHEA Grapalat" w:hAnsi="GHEA Grapalat"/>
                <w:sz w:val="20"/>
                <w:szCs w:val="20"/>
                <w:lang w:val="hy-AM"/>
              </w:rPr>
            </w:pPr>
            <w:r w:rsidRPr="0054200B">
              <w:rPr>
                <w:rFonts w:ascii="GHEA Grapalat" w:hAnsi="GHEA Grapalat"/>
                <w:sz w:val="20"/>
                <w:szCs w:val="20"/>
                <w:lang w:val="hy-AM"/>
              </w:rPr>
              <w:t>Հատ</w:t>
            </w:r>
          </w:p>
        </w:tc>
        <w:tc>
          <w:tcPr>
            <w:tcW w:w="810" w:type="dxa"/>
            <w:vAlign w:val="center"/>
          </w:tcPr>
          <w:p w14:paraId="513AFC98" w14:textId="625518F2" w:rsidR="00015D77" w:rsidRPr="0054200B" w:rsidRDefault="00015D77" w:rsidP="0054200B">
            <w:pPr>
              <w:rPr>
                <w:rFonts w:ascii="GHEA Grapalat" w:hAnsi="GHEA Grapalat"/>
                <w:sz w:val="20"/>
                <w:szCs w:val="20"/>
                <w:lang w:val="hy-AM"/>
              </w:rPr>
            </w:pPr>
          </w:p>
        </w:tc>
        <w:tc>
          <w:tcPr>
            <w:tcW w:w="900" w:type="dxa"/>
            <w:vAlign w:val="center"/>
          </w:tcPr>
          <w:p w14:paraId="5EF93A3E" w14:textId="2C44B15D" w:rsidR="00015D77" w:rsidRPr="0054200B" w:rsidRDefault="00015D77" w:rsidP="00015D77">
            <w:pPr>
              <w:jc w:val="center"/>
              <w:rPr>
                <w:rFonts w:ascii="GHEA Grapalat" w:hAnsi="GHEA Grapalat"/>
                <w:sz w:val="20"/>
                <w:szCs w:val="20"/>
                <w:lang w:val="hy-AM"/>
              </w:rPr>
            </w:pPr>
          </w:p>
        </w:tc>
        <w:tc>
          <w:tcPr>
            <w:tcW w:w="990" w:type="dxa"/>
            <w:vAlign w:val="center"/>
          </w:tcPr>
          <w:p w14:paraId="1A3C535D" w14:textId="0D8FBBC2" w:rsidR="00015D77" w:rsidRPr="0054200B" w:rsidRDefault="0054200B" w:rsidP="00015D77">
            <w:pPr>
              <w:jc w:val="center"/>
              <w:rPr>
                <w:rFonts w:ascii="GHEA Grapalat" w:hAnsi="GHEA Grapalat"/>
                <w:sz w:val="20"/>
                <w:szCs w:val="20"/>
                <w:lang w:val="hy-AM"/>
              </w:rPr>
            </w:pPr>
            <w:r w:rsidRPr="0054200B">
              <w:rPr>
                <w:rFonts w:ascii="GHEA Grapalat" w:hAnsi="GHEA Grapalat"/>
                <w:sz w:val="20"/>
                <w:szCs w:val="20"/>
                <w:lang w:val="hy-AM"/>
              </w:rPr>
              <w:t>10700</w:t>
            </w:r>
          </w:p>
        </w:tc>
        <w:tc>
          <w:tcPr>
            <w:tcW w:w="1530" w:type="dxa"/>
          </w:tcPr>
          <w:p w14:paraId="1756CD69" w14:textId="1978D395" w:rsidR="00015D77" w:rsidRPr="0054200B" w:rsidRDefault="00015D77" w:rsidP="00015D77">
            <w:pPr>
              <w:jc w:val="center"/>
              <w:rPr>
                <w:rFonts w:ascii="GHEA Grapalat" w:hAnsi="GHEA Grapalat"/>
                <w:sz w:val="20"/>
                <w:szCs w:val="20"/>
                <w:lang w:val="hy-AM"/>
              </w:rPr>
            </w:pPr>
            <w:r w:rsidRPr="0054200B">
              <w:rPr>
                <w:rFonts w:ascii="GHEA Grapalat" w:eastAsia="GHEA Grapalat" w:hAnsi="GHEA Grapalat" w:cs="GHEA Grapalat"/>
                <w:color w:val="000000"/>
                <w:sz w:val="20"/>
                <w:szCs w:val="20"/>
              </w:rPr>
              <w:t xml:space="preserve">ՀՀ, ք. </w:t>
            </w:r>
            <w:proofErr w:type="spellStart"/>
            <w:r w:rsidRPr="0054200B">
              <w:rPr>
                <w:rFonts w:ascii="GHEA Grapalat" w:eastAsia="GHEA Grapalat" w:hAnsi="GHEA Grapalat" w:cs="GHEA Grapalat"/>
                <w:color w:val="000000"/>
                <w:sz w:val="20"/>
                <w:szCs w:val="20"/>
              </w:rPr>
              <w:t>Երևան</w:t>
            </w:r>
            <w:proofErr w:type="spellEnd"/>
            <w:r w:rsidRPr="0054200B">
              <w:rPr>
                <w:rFonts w:ascii="GHEA Grapalat" w:eastAsia="GHEA Grapalat" w:hAnsi="GHEA Grapalat" w:cs="GHEA Grapalat"/>
                <w:color w:val="000000"/>
                <w:sz w:val="20"/>
                <w:szCs w:val="20"/>
              </w:rPr>
              <w:t xml:space="preserve">, </w:t>
            </w:r>
            <w:proofErr w:type="spellStart"/>
            <w:r w:rsidRPr="0054200B">
              <w:rPr>
                <w:rFonts w:ascii="GHEA Grapalat" w:eastAsia="GHEA Grapalat" w:hAnsi="GHEA Grapalat" w:cs="GHEA Grapalat"/>
                <w:color w:val="000000"/>
                <w:sz w:val="20"/>
                <w:szCs w:val="20"/>
              </w:rPr>
              <w:t>Մհեր</w:t>
            </w:r>
            <w:proofErr w:type="spellEnd"/>
            <w:r w:rsidRPr="0054200B">
              <w:rPr>
                <w:rFonts w:ascii="GHEA Grapalat" w:eastAsia="GHEA Grapalat" w:hAnsi="GHEA Grapalat" w:cs="GHEA Grapalat"/>
                <w:color w:val="000000"/>
                <w:sz w:val="20"/>
                <w:szCs w:val="20"/>
              </w:rPr>
              <w:t xml:space="preserve"> </w:t>
            </w:r>
            <w:proofErr w:type="spellStart"/>
            <w:r w:rsidRPr="0054200B">
              <w:rPr>
                <w:rFonts w:ascii="GHEA Grapalat" w:eastAsia="GHEA Grapalat" w:hAnsi="GHEA Grapalat" w:cs="GHEA Grapalat"/>
                <w:color w:val="000000"/>
                <w:sz w:val="20"/>
                <w:szCs w:val="20"/>
              </w:rPr>
              <w:t>Մկրտչյան</w:t>
            </w:r>
            <w:proofErr w:type="spellEnd"/>
            <w:r w:rsidRPr="0054200B">
              <w:rPr>
                <w:rFonts w:ascii="GHEA Grapalat" w:eastAsia="GHEA Grapalat" w:hAnsi="GHEA Grapalat" w:cs="GHEA Grapalat"/>
                <w:color w:val="000000"/>
                <w:sz w:val="20"/>
                <w:szCs w:val="20"/>
              </w:rPr>
              <w:t xml:space="preserve"> 5</w:t>
            </w:r>
          </w:p>
        </w:tc>
        <w:tc>
          <w:tcPr>
            <w:tcW w:w="720" w:type="dxa"/>
            <w:vAlign w:val="center"/>
          </w:tcPr>
          <w:p w14:paraId="7812F894" w14:textId="060A6050" w:rsidR="00015D77" w:rsidRPr="0054200B" w:rsidRDefault="00015D77" w:rsidP="00015D77">
            <w:pPr>
              <w:jc w:val="center"/>
              <w:rPr>
                <w:rFonts w:ascii="GHEA Grapalat" w:hAnsi="GHEA Grapalat"/>
                <w:sz w:val="20"/>
                <w:szCs w:val="20"/>
              </w:rPr>
            </w:pPr>
          </w:p>
        </w:tc>
        <w:tc>
          <w:tcPr>
            <w:tcW w:w="3363" w:type="dxa"/>
            <w:vAlign w:val="center"/>
          </w:tcPr>
          <w:p w14:paraId="0AD731E4" w14:textId="456FE3CF" w:rsidR="00015D77" w:rsidRPr="0054200B" w:rsidRDefault="00015D77" w:rsidP="00015D77">
            <w:pPr>
              <w:jc w:val="center"/>
              <w:rPr>
                <w:rFonts w:ascii="GHEA Grapalat" w:eastAsia="Microsoft YaHei" w:hAnsi="GHEA Grapalat" w:cs="Microsoft YaHei"/>
                <w:sz w:val="20"/>
                <w:szCs w:val="20"/>
              </w:rPr>
            </w:pPr>
            <w:proofErr w:type="spellStart"/>
            <w:r w:rsidRPr="0054200B">
              <w:rPr>
                <w:rFonts w:ascii="GHEA Grapalat" w:hAnsi="GHEA Grapalat"/>
                <w:sz w:val="20"/>
                <w:szCs w:val="20"/>
              </w:rPr>
              <w:t>Մատակարարումն</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իրականացվում</w:t>
            </w:r>
            <w:proofErr w:type="spellEnd"/>
            <w:r w:rsidRPr="0054200B">
              <w:rPr>
                <w:rFonts w:ascii="GHEA Grapalat" w:hAnsi="GHEA Grapalat"/>
                <w:sz w:val="20"/>
                <w:szCs w:val="20"/>
              </w:rPr>
              <w:t xml:space="preserve"> է </w:t>
            </w:r>
            <w:proofErr w:type="spellStart"/>
            <w:r w:rsidRPr="0054200B">
              <w:rPr>
                <w:rFonts w:ascii="GHEA Grapalat" w:hAnsi="GHEA Grapalat"/>
                <w:sz w:val="20"/>
                <w:szCs w:val="20"/>
              </w:rPr>
              <w:t>ֆինանսական</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միջոցներ</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նախատեսվելուց</w:t>
            </w:r>
            <w:proofErr w:type="spellEnd"/>
            <w:r w:rsidRPr="0054200B">
              <w:rPr>
                <w:rFonts w:ascii="GHEA Grapalat" w:hAnsi="GHEA Grapalat"/>
                <w:sz w:val="20"/>
                <w:szCs w:val="20"/>
              </w:rPr>
              <w:t xml:space="preserve"> և </w:t>
            </w:r>
            <w:proofErr w:type="spellStart"/>
            <w:r w:rsidRPr="0054200B">
              <w:rPr>
                <w:rFonts w:ascii="GHEA Grapalat" w:hAnsi="GHEA Grapalat"/>
                <w:sz w:val="20"/>
                <w:szCs w:val="20"/>
              </w:rPr>
              <w:t>պայմանագիրն</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ուժի</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մեջ</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մտնելու</w:t>
            </w:r>
            <w:r w:rsidR="0054200B" w:rsidRPr="0054200B">
              <w:rPr>
                <w:rFonts w:ascii="GHEA Grapalat" w:hAnsi="GHEA Grapalat"/>
                <w:sz w:val="20"/>
                <w:szCs w:val="20"/>
              </w:rPr>
              <w:t>ց</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հետո</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ըստ</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պատվիրատուի</w:t>
            </w:r>
            <w:proofErr w:type="spellEnd"/>
            <w:r w:rsidRPr="0054200B">
              <w:rPr>
                <w:rFonts w:ascii="GHEA Grapalat" w:hAnsi="GHEA Grapalat"/>
                <w:sz w:val="20"/>
                <w:szCs w:val="20"/>
              </w:rPr>
              <w:t xml:space="preserve"> </w:t>
            </w:r>
            <w:proofErr w:type="spellStart"/>
            <w:r w:rsidRPr="0054200B">
              <w:rPr>
                <w:rFonts w:ascii="GHEA Grapalat" w:hAnsi="GHEA Grapalat"/>
                <w:sz w:val="20"/>
                <w:szCs w:val="20"/>
              </w:rPr>
              <w:t>պահանջի</w:t>
            </w:r>
            <w:proofErr w:type="spellEnd"/>
            <w:r w:rsidRPr="0054200B">
              <w:rPr>
                <w:rFonts w:ascii="GHEA Grapalat" w:hAnsi="GHEA Grapalat"/>
                <w:sz w:val="20"/>
                <w:szCs w:val="20"/>
              </w:rPr>
              <w:t>՝</w:t>
            </w:r>
            <w:r w:rsidR="0054200B" w:rsidRPr="0054200B">
              <w:rPr>
                <w:rFonts w:ascii="GHEA Grapalat" w:hAnsi="GHEA Grapalat"/>
                <w:sz w:val="20"/>
                <w:szCs w:val="20"/>
              </w:rPr>
              <w:t xml:space="preserve"> </w:t>
            </w:r>
            <w:proofErr w:type="spellStart"/>
            <w:r w:rsidR="0054200B" w:rsidRPr="0054200B">
              <w:rPr>
                <w:rFonts w:ascii="GHEA Grapalat" w:hAnsi="GHEA Grapalat"/>
                <w:sz w:val="20"/>
                <w:szCs w:val="20"/>
              </w:rPr>
              <w:t>մինչև</w:t>
            </w:r>
            <w:proofErr w:type="spellEnd"/>
            <w:r w:rsidR="0054200B" w:rsidRPr="0054200B">
              <w:rPr>
                <w:rFonts w:ascii="GHEA Grapalat" w:hAnsi="GHEA Grapalat"/>
                <w:sz w:val="20"/>
                <w:szCs w:val="20"/>
              </w:rPr>
              <w:t xml:space="preserve"> 25</w:t>
            </w:r>
            <w:r w:rsidR="0054200B" w:rsidRPr="0054200B">
              <w:rPr>
                <w:rFonts w:ascii="Microsoft JhengHei" w:eastAsia="Microsoft JhengHei" w:hAnsi="Microsoft JhengHei" w:cs="Microsoft JhengHei" w:hint="eastAsia"/>
                <w:sz w:val="20"/>
                <w:szCs w:val="20"/>
              </w:rPr>
              <w:t>․</w:t>
            </w:r>
            <w:r w:rsidR="0054200B" w:rsidRPr="0054200B">
              <w:rPr>
                <w:rFonts w:ascii="GHEA Grapalat" w:eastAsia="Microsoft JhengHei" w:hAnsi="GHEA Grapalat" w:cs="Microsoft JhengHei"/>
                <w:sz w:val="20"/>
                <w:szCs w:val="20"/>
              </w:rPr>
              <w:t>12</w:t>
            </w:r>
            <w:r w:rsidR="0054200B" w:rsidRPr="0054200B">
              <w:rPr>
                <w:rFonts w:ascii="Microsoft JhengHei" w:eastAsia="Microsoft JhengHei" w:hAnsi="Microsoft JhengHei" w:cs="Microsoft JhengHei" w:hint="eastAsia"/>
                <w:sz w:val="20"/>
                <w:szCs w:val="20"/>
              </w:rPr>
              <w:t>․</w:t>
            </w:r>
            <w:r w:rsidR="0054200B" w:rsidRPr="0054200B">
              <w:rPr>
                <w:rFonts w:ascii="GHEA Grapalat" w:eastAsia="Microsoft JhengHei" w:hAnsi="GHEA Grapalat" w:cs="Microsoft JhengHei"/>
                <w:sz w:val="20"/>
                <w:szCs w:val="20"/>
              </w:rPr>
              <w:t>2026թ</w:t>
            </w:r>
            <w:r w:rsidR="0054200B" w:rsidRPr="0054200B">
              <w:rPr>
                <w:rFonts w:ascii="Microsoft JhengHei" w:eastAsia="Microsoft JhengHei" w:hAnsi="Microsoft JhengHei" w:cs="Microsoft JhengHei" w:hint="eastAsia"/>
                <w:sz w:val="20"/>
                <w:szCs w:val="20"/>
              </w:rPr>
              <w:t>․</w:t>
            </w:r>
          </w:p>
        </w:tc>
      </w:tr>
      <w:bookmarkEnd w:id="13"/>
    </w:tbl>
    <w:p w14:paraId="050CE335" w14:textId="77777777" w:rsidR="00E74BF6" w:rsidRPr="00A71D81" w:rsidRDefault="00E74BF6" w:rsidP="00EF3662">
      <w:pPr>
        <w:jc w:val="both"/>
        <w:rPr>
          <w:rFonts w:ascii="GHEA Grapalat" w:hAnsi="GHEA Grapalat" w:cs="Sylfaen"/>
          <w:i/>
          <w:sz w:val="12"/>
          <w:szCs w:val="12"/>
          <w:lang w:val="pt-BR"/>
        </w:rPr>
      </w:pPr>
    </w:p>
    <w:p w14:paraId="3CC9084B" w14:textId="77777777" w:rsidR="00EB7041" w:rsidRDefault="00EB7041" w:rsidP="00EB7041">
      <w:pPr>
        <w:jc w:val="both"/>
        <w:rPr>
          <w:rFonts w:ascii="GHEA Grapalat" w:hAnsi="GHEA Grapalat"/>
          <w:sz w:val="22"/>
          <w:szCs w:val="22"/>
          <w:lang w:val="pt-BR"/>
        </w:rPr>
      </w:pPr>
    </w:p>
    <w:p w14:paraId="23EE15AC" w14:textId="3370600C" w:rsidR="00EB7041" w:rsidRPr="00EB7041" w:rsidRDefault="00EB7041" w:rsidP="00EB7041">
      <w:pPr>
        <w:jc w:val="both"/>
        <w:rPr>
          <w:rFonts w:ascii="GHEA Grapalat" w:hAnsi="GHEA Grapalat"/>
          <w:b/>
          <w:bCs/>
          <w:sz w:val="22"/>
          <w:szCs w:val="22"/>
          <w:lang w:val="pt-BR"/>
        </w:rPr>
      </w:pPr>
      <w:r w:rsidRPr="00EB7041">
        <w:rPr>
          <w:rFonts w:ascii="GHEA Grapalat" w:hAnsi="GHEA Grapalat"/>
          <w:b/>
          <w:bCs/>
          <w:sz w:val="22"/>
          <w:szCs w:val="22"/>
          <w:lang w:val="pt-BR"/>
        </w:rPr>
        <w:t>ՏԵԽՆԻԿԱԿԱՆ ԲՆՈՒԹԱԳԻՐ</w:t>
      </w:r>
    </w:p>
    <w:p w14:paraId="597F0844" w14:textId="77777777" w:rsidR="00EB7041" w:rsidRDefault="00EB7041" w:rsidP="00EB7041">
      <w:pPr>
        <w:jc w:val="both"/>
        <w:rPr>
          <w:rFonts w:ascii="GHEA Grapalat" w:hAnsi="GHEA Grapalat"/>
          <w:sz w:val="22"/>
          <w:szCs w:val="22"/>
          <w:lang w:val="pt-BR"/>
        </w:rPr>
      </w:pPr>
    </w:p>
    <w:p w14:paraId="118EEC13" w14:textId="7FC23BDA"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Ստանդարտը          —   210 x 297 մմ</w:t>
      </w:r>
    </w:p>
    <w:p w14:paraId="33035E55"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Անվտանգությունը  — 1. Առանձնահատուկ ջրանիշով թուղթ 100գր/մ2, տեսանելի կարմիր և    </w:t>
      </w:r>
    </w:p>
    <w:p w14:paraId="2346BD05"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անտեսանելի կապույտ, կանաչ մանրաթելերով։</w:t>
      </w:r>
    </w:p>
    <w:p w14:paraId="6BCE2FFF"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2. Երկկողմանի տպագրություն։</w:t>
      </w:r>
    </w:p>
    <w:p w14:paraId="601438E7"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3. Գելոշիրային ցանց՝ անկանոն մանրագծերով կառուցված ցանց։</w:t>
      </w:r>
    </w:p>
    <w:p w14:paraId="02D7EC15"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4. Իրիսային տպագրություն՝ գույնից գույն չընդհատվող անցում։</w:t>
      </w:r>
    </w:p>
    <w:p w14:paraId="3088A644"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5. Գելիոշիրային էլեմենտ՝ չընդհատվող մանրագծերով կառուցված էլեմենտ։</w:t>
      </w:r>
    </w:p>
    <w:p w14:paraId="055F40DF"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6. Առանձնահատուկ ներկով տպագրություն, որը անհետանում է մատի          </w:t>
      </w:r>
    </w:p>
    <w:p w14:paraId="32485E0A"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շփումից, որից հետո վերականգնում է իր գույնը և արտացոլվում ու.մ          </w:t>
      </w:r>
    </w:p>
    <w:p w14:paraId="1D4C73DC"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լույսի ներքո։ </w:t>
      </w:r>
    </w:p>
    <w:p w14:paraId="19058AAD"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7. Միկրոգրություն՝ ընթեռնելի է դառնում խոշորացույցով։</w:t>
      </w:r>
    </w:p>
    <w:p w14:paraId="04A5DAD4"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lastRenderedPageBreak/>
        <w:t xml:space="preserve">                                  8. Երկկողմանի հոլոգրամա, միկրոդաջվածք։</w:t>
      </w:r>
    </w:p>
    <w:p w14:paraId="69C8B188"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Նշանադրումը    —     ¬¬9. Անհատական համարակալում՝ բարձր տպագրության եղանակով                                                            </w:t>
      </w:r>
    </w:p>
    <w:p w14:paraId="534FA94A"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յոթանիշ թվերով (երկկողմանի)։        </w:t>
      </w:r>
    </w:p>
    <w:p w14:paraId="321E5187" w14:textId="77777777" w:rsidR="00EB7041" w:rsidRPr="00EB7041" w:rsidRDefault="00EB7041" w:rsidP="00EB7041">
      <w:pPr>
        <w:jc w:val="both"/>
        <w:rPr>
          <w:rFonts w:ascii="GHEA Grapalat" w:hAnsi="GHEA Grapalat"/>
          <w:sz w:val="22"/>
          <w:szCs w:val="22"/>
          <w:lang w:val="pt-BR"/>
        </w:rPr>
      </w:pPr>
    </w:p>
    <w:p w14:paraId="502A731F"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Պատվիրվելու են թվով մինչև 15 տեսակի՝ տարբեր քանակների (սկսած 200 հատից), գույների և ձևաչափերի բլանկներ՝ տարբեր ժամանակահատվածներում։</w:t>
      </w:r>
    </w:p>
    <w:p w14:paraId="078F4641" w14:textId="77777777" w:rsidR="00EB7041" w:rsidRPr="00EB7041" w:rsidRDefault="00EB7041" w:rsidP="00EB7041">
      <w:pPr>
        <w:jc w:val="both"/>
        <w:rPr>
          <w:rFonts w:ascii="GHEA Grapalat" w:hAnsi="GHEA Grapalat"/>
          <w:sz w:val="22"/>
          <w:szCs w:val="22"/>
          <w:lang w:val="pt-BR"/>
        </w:rPr>
      </w:pPr>
      <w:r w:rsidRPr="00EB7041">
        <w:rPr>
          <w:rFonts w:ascii="GHEA Grapalat" w:hAnsi="GHEA Grapalat"/>
          <w:sz w:val="22"/>
          <w:szCs w:val="22"/>
          <w:lang w:val="pt-BR"/>
        </w:rPr>
        <w:t xml:space="preserve">      Ձևերը սահմանված են ՀՀ տնտեսական զարգացման և ներդրումների նախարարի 2017թ. հոկտեմբերի 2-ի N 954-Ն, ՀՀ էկոնոմիկայի նախարարի 2015թ. հունիսի 16-ի  N 801-Ն, 2019թ. հունիսի 21-ի N 425-Ն և 2024թ հունիսի 21-ի N 1612-Ն հրամաններով։</w:t>
      </w:r>
    </w:p>
    <w:p w14:paraId="1E86E4DC" w14:textId="77777777" w:rsidR="00EB7041" w:rsidRPr="00EB7041" w:rsidRDefault="00EB7041" w:rsidP="00EB7041">
      <w:pPr>
        <w:jc w:val="both"/>
        <w:rPr>
          <w:rFonts w:ascii="GHEA Grapalat" w:hAnsi="GHEA Grapalat"/>
          <w:sz w:val="12"/>
          <w:szCs w:val="12"/>
          <w:lang w:val="pt-BR"/>
        </w:rPr>
      </w:pPr>
    </w:p>
    <w:p w14:paraId="59B5A69B" w14:textId="77777777" w:rsidR="00F954E8" w:rsidRPr="00A71D81" w:rsidRDefault="00F954E8" w:rsidP="00EF3662">
      <w:pPr>
        <w:jc w:val="both"/>
        <w:rPr>
          <w:rFonts w:ascii="GHEA Grapalat" w:hAnsi="GHEA Grapalat"/>
          <w:sz w:val="12"/>
          <w:szCs w:val="12"/>
          <w:lang w:val="pt-BR"/>
        </w:rPr>
      </w:pPr>
    </w:p>
    <w:p w14:paraId="28C561B3"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4EF303AC" w14:textId="77777777" w:rsidR="00EB7041" w:rsidRPr="00A71D81" w:rsidRDefault="00EB7041" w:rsidP="00EB7041">
            <w:pPr>
              <w:jc w:val="center"/>
              <w:rPr>
                <w:rFonts w:ascii="GHEA Grapalat" w:hAnsi="GHEA Grapalat" w:cs="Sylfaen"/>
                <w:b/>
                <w:bCs/>
                <w:lang w:val="nb-NO"/>
              </w:rPr>
            </w:pPr>
            <w:r w:rsidRPr="00A71D81">
              <w:rPr>
                <w:rFonts w:ascii="GHEA Grapalat" w:hAnsi="GHEA Grapalat" w:cs="Sylfaen"/>
                <w:b/>
                <w:bCs/>
                <w:lang w:val="nb-NO"/>
              </w:rPr>
              <w:t>ԳՆՈՐԴ</w:t>
            </w:r>
          </w:p>
          <w:p w14:paraId="5BE0C555" w14:textId="77777777" w:rsidR="00EB7041" w:rsidRDefault="00EB7041" w:rsidP="00EB7041">
            <w:pPr>
              <w:jc w:val="center"/>
              <w:rPr>
                <w:rFonts w:ascii="GHEA Grapalat" w:hAnsi="GHEA Grapalat"/>
                <w:b/>
                <w:sz w:val="20"/>
                <w:lang w:val="hy-AM"/>
              </w:rPr>
            </w:pPr>
          </w:p>
          <w:p w14:paraId="58FF44A4" w14:textId="77777777" w:rsidR="00EB7041" w:rsidRDefault="00EB7041" w:rsidP="00EB7041">
            <w:pPr>
              <w:jc w:val="center"/>
              <w:rPr>
                <w:rFonts w:ascii="GHEA Grapalat" w:hAnsi="GHEA Grapalat"/>
                <w:b/>
                <w:sz w:val="20"/>
                <w:lang w:val="hy-AM"/>
              </w:rPr>
            </w:pPr>
          </w:p>
          <w:p w14:paraId="53F91D98" w14:textId="77777777" w:rsidR="00EB7041" w:rsidRDefault="00EB7041" w:rsidP="00EB7041">
            <w:pPr>
              <w:jc w:val="center"/>
              <w:rPr>
                <w:rFonts w:ascii="GHEA Grapalat" w:hAnsi="GHEA Grapalat"/>
                <w:b/>
                <w:sz w:val="20"/>
                <w:lang w:val="hy-AM"/>
              </w:rPr>
            </w:pPr>
          </w:p>
          <w:p w14:paraId="16F13E24" w14:textId="77777777" w:rsidR="00EB7041" w:rsidRDefault="00EB7041" w:rsidP="00EB7041">
            <w:pPr>
              <w:jc w:val="center"/>
              <w:rPr>
                <w:rFonts w:ascii="GHEA Grapalat" w:hAnsi="GHEA Grapalat"/>
                <w:b/>
                <w:sz w:val="20"/>
                <w:lang w:val="hy-AM"/>
              </w:rPr>
            </w:pPr>
          </w:p>
          <w:p w14:paraId="3FE9B076" w14:textId="77777777" w:rsidR="00EB7041" w:rsidRDefault="00EB7041" w:rsidP="00EB7041">
            <w:pPr>
              <w:jc w:val="center"/>
              <w:rPr>
                <w:rFonts w:ascii="GHEA Grapalat" w:hAnsi="GHEA Grapalat"/>
                <w:b/>
                <w:sz w:val="20"/>
                <w:lang w:val="hy-AM"/>
              </w:rPr>
            </w:pPr>
          </w:p>
          <w:p w14:paraId="0323805A" w14:textId="77777777" w:rsidR="00EB7041" w:rsidRDefault="00EB7041" w:rsidP="00EB7041">
            <w:pPr>
              <w:jc w:val="center"/>
              <w:rPr>
                <w:rFonts w:ascii="GHEA Grapalat" w:hAnsi="GHEA Grapalat"/>
                <w:b/>
                <w:sz w:val="20"/>
                <w:lang w:val="hy-AM"/>
              </w:rPr>
            </w:pPr>
          </w:p>
          <w:p w14:paraId="03FFBC3D" w14:textId="77777777" w:rsidR="00EB7041" w:rsidRDefault="00EB7041" w:rsidP="00EB7041">
            <w:pPr>
              <w:jc w:val="center"/>
              <w:rPr>
                <w:rFonts w:ascii="GHEA Grapalat" w:hAnsi="GHEA Grapalat"/>
                <w:b/>
                <w:sz w:val="20"/>
                <w:lang w:val="hy-AM"/>
              </w:rPr>
            </w:pPr>
          </w:p>
          <w:p w14:paraId="65C30ACF" w14:textId="77777777" w:rsidR="00EB7041" w:rsidRDefault="00EB7041" w:rsidP="00EB7041">
            <w:pPr>
              <w:jc w:val="center"/>
              <w:rPr>
                <w:rFonts w:ascii="GHEA Grapalat" w:hAnsi="GHEA Grapalat"/>
                <w:b/>
                <w:sz w:val="20"/>
                <w:lang w:val="hy-AM"/>
              </w:rPr>
            </w:pPr>
          </w:p>
          <w:p w14:paraId="0682996C" w14:textId="77777777" w:rsidR="00EB7041" w:rsidRPr="00A71D81" w:rsidRDefault="00EB7041" w:rsidP="00EB7041">
            <w:pPr>
              <w:jc w:val="center"/>
              <w:rPr>
                <w:rFonts w:ascii="GHEA Grapalat" w:hAnsi="GHEA Grapalat"/>
                <w:lang w:val="hy-AM"/>
              </w:rPr>
            </w:pPr>
            <w:r w:rsidRPr="00A71D81">
              <w:rPr>
                <w:rFonts w:ascii="GHEA Grapalat" w:hAnsi="GHEA Grapalat"/>
                <w:lang w:val="hy-AM"/>
              </w:rPr>
              <w:t>---------------------------------</w:t>
            </w:r>
          </w:p>
          <w:p w14:paraId="5B44783C" w14:textId="77777777" w:rsidR="00EB7041" w:rsidRPr="00A71D81" w:rsidRDefault="00EB7041" w:rsidP="00EB704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6EBF147" w14:textId="6CC571E2" w:rsidR="00071D1C" w:rsidRPr="00A71D81" w:rsidRDefault="00EB7041" w:rsidP="00EB7041">
            <w:pPr>
              <w:rPr>
                <w:rFonts w:ascii="GHEA Grapalat" w:hAnsi="GHEA Grapalat"/>
                <w:sz w:val="18"/>
                <w:szCs w:val="18"/>
                <w:lang w:val="ru-RU"/>
              </w:rPr>
            </w:pPr>
            <w:r>
              <w:rPr>
                <w:rFonts w:ascii="GHEA Grapalat" w:hAnsi="GHEA Grapalat" w:cs="Sylfaen"/>
                <w:sz w:val="18"/>
                <w:szCs w:val="18"/>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63B0315F"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0F0E89">
        <w:rPr>
          <w:rFonts w:ascii="GHEA Grapalat" w:hAnsi="GHEA Grapalat"/>
          <w:i/>
          <w:sz w:val="18"/>
          <w:lang w:val="hy-AM"/>
        </w:rPr>
        <w:t>ՀԱՄ-ԳՀԱՊՁԲ-26/03</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578"/>
        <w:gridCol w:w="2405"/>
        <w:gridCol w:w="576"/>
        <w:gridCol w:w="576"/>
        <w:gridCol w:w="576"/>
        <w:gridCol w:w="576"/>
        <w:gridCol w:w="576"/>
        <w:gridCol w:w="576"/>
        <w:gridCol w:w="576"/>
        <w:gridCol w:w="576"/>
        <w:gridCol w:w="576"/>
        <w:gridCol w:w="576"/>
        <w:gridCol w:w="576"/>
        <w:gridCol w:w="576"/>
        <w:gridCol w:w="1873"/>
      </w:tblGrid>
      <w:tr w:rsidR="00205FAF" w:rsidRPr="00A71D81" w14:paraId="52E74827" w14:textId="77777777" w:rsidTr="00EB7041">
        <w:tc>
          <w:tcPr>
            <w:tcW w:w="15693" w:type="dxa"/>
            <w:gridSpan w:val="16"/>
          </w:tcPr>
          <w:p w14:paraId="4FE9AEE4"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2DE" w:rsidRPr="007854F4" w14:paraId="1FA3E47A" w14:textId="77777777" w:rsidTr="00EB7041">
        <w:tc>
          <w:tcPr>
            <w:tcW w:w="1925" w:type="dxa"/>
            <w:vAlign w:val="center"/>
          </w:tcPr>
          <w:p w14:paraId="0DC7EC85"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78" w:type="dxa"/>
            <w:vAlign w:val="center"/>
          </w:tcPr>
          <w:p w14:paraId="49C95074"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05" w:type="dxa"/>
            <w:vAlign w:val="center"/>
          </w:tcPr>
          <w:p w14:paraId="4B205D70" w14:textId="77777777" w:rsidR="00205FAF" w:rsidRPr="00A71D81" w:rsidRDefault="00205FAF" w:rsidP="00DB02BB">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785" w:type="dxa"/>
            <w:gridSpan w:val="13"/>
            <w:vAlign w:val="center"/>
          </w:tcPr>
          <w:p w14:paraId="33AD6FB9" w14:textId="77777777" w:rsidR="00205FAF" w:rsidRPr="00A71D81" w:rsidRDefault="00205FAF" w:rsidP="00DB02BB">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2DE" w:rsidRPr="00A71D81" w14:paraId="0A44C0D8" w14:textId="77777777" w:rsidTr="00EB7041">
        <w:trPr>
          <w:trHeight w:val="1180"/>
        </w:trPr>
        <w:tc>
          <w:tcPr>
            <w:tcW w:w="1925" w:type="dxa"/>
          </w:tcPr>
          <w:p w14:paraId="6D80CEBF" w14:textId="77777777" w:rsidR="00205FAF" w:rsidRPr="00A71D81" w:rsidRDefault="00205FAF" w:rsidP="00DB02BB">
            <w:pPr>
              <w:jc w:val="center"/>
              <w:rPr>
                <w:rFonts w:ascii="GHEA Grapalat" w:hAnsi="GHEA Grapalat"/>
                <w:sz w:val="20"/>
                <w:lang w:val="es-ES"/>
              </w:rPr>
            </w:pPr>
          </w:p>
        </w:tc>
        <w:tc>
          <w:tcPr>
            <w:tcW w:w="2578" w:type="dxa"/>
          </w:tcPr>
          <w:p w14:paraId="01885899" w14:textId="77777777" w:rsidR="00205FAF" w:rsidRPr="00A71D81" w:rsidRDefault="00205FAF" w:rsidP="00DB02BB">
            <w:pPr>
              <w:jc w:val="center"/>
              <w:rPr>
                <w:rFonts w:ascii="GHEA Grapalat" w:hAnsi="GHEA Grapalat"/>
                <w:sz w:val="20"/>
                <w:lang w:val="es-ES"/>
              </w:rPr>
            </w:pPr>
          </w:p>
        </w:tc>
        <w:tc>
          <w:tcPr>
            <w:tcW w:w="2405" w:type="dxa"/>
          </w:tcPr>
          <w:p w14:paraId="66BB8593" w14:textId="77777777" w:rsidR="00205FAF" w:rsidRPr="00A71D81" w:rsidRDefault="00205FAF" w:rsidP="00DB02BB">
            <w:pPr>
              <w:jc w:val="center"/>
              <w:rPr>
                <w:rFonts w:ascii="GHEA Grapalat" w:hAnsi="GHEA Grapalat"/>
                <w:sz w:val="20"/>
                <w:lang w:val="es-ES"/>
              </w:rPr>
            </w:pPr>
          </w:p>
        </w:tc>
        <w:tc>
          <w:tcPr>
            <w:tcW w:w="576" w:type="dxa"/>
            <w:textDirection w:val="btLr"/>
            <w:vAlign w:val="center"/>
          </w:tcPr>
          <w:p w14:paraId="430047BF"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6" w:type="dxa"/>
            <w:textDirection w:val="btLr"/>
            <w:vAlign w:val="center"/>
          </w:tcPr>
          <w:p w14:paraId="7CCD4C8A" w14:textId="77777777" w:rsidR="00205FAF" w:rsidRPr="00A71D81" w:rsidRDefault="00205FAF" w:rsidP="00DB02BB">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6" w:type="dxa"/>
            <w:textDirection w:val="btLr"/>
            <w:vAlign w:val="center"/>
          </w:tcPr>
          <w:p w14:paraId="6AFE4862"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6" w:type="dxa"/>
            <w:textDirection w:val="btLr"/>
            <w:vAlign w:val="center"/>
          </w:tcPr>
          <w:p w14:paraId="382BDA5A" w14:textId="77777777" w:rsidR="00205FAF" w:rsidRPr="00A71D81" w:rsidRDefault="00205FAF" w:rsidP="00DB02BB">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6" w:type="dxa"/>
            <w:textDirection w:val="btLr"/>
            <w:vAlign w:val="center"/>
          </w:tcPr>
          <w:p w14:paraId="05648731"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6" w:type="dxa"/>
            <w:textDirection w:val="btLr"/>
            <w:vAlign w:val="center"/>
          </w:tcPr>
          <w:p w14:paraId="7CA303C4"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6" w:type="dxa"/>
            <w:textDirection w:val="btLr"/>
            <w:vAlign w:val="center"/>
          </w:tcPr>
          <w:p w14:paraId="14D47369"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6" w:type="dxa"/>
            <w:textDirection w:val="btLr"/>
            <w:vAlign w:val="center"/>
          </w:tcPr>
          <w:p w14:paraId="355C4AB4"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76" w:type="dxa"/>
            <w:textDirection w:val="btLr"/>
            <w:vAlign w:val="center"/>
          </w:tcPr>
          <w:p w14:paraId="30AAA0C7"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6" w:type="dxa"/>
            <w:textDirection w:val="btLr"/>
            <w:vAlign w:val="center"/>
          </w:tcPr>
          <w:p w14:paraId="1CE6AD6A"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76" w:type="dxa"/>
            <w:textDirection w:val="btLr"/>
            <w:vAlign w:val="center"/>
          </w:tcPr>
          <w:p w14:paraId="58977B0C"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76" w:type="dxa"/>
            <w:textDirection w:val="btLr"/>
            <w:vAlign w:val="center"/>
          </w:tcPr>
          <w:p w14:paraId="46585666" w14:textId="77777777" w:rsidR="00205FAF" w:rsidRPr="00A71D81" w:rsidRDefault="00205FAF" w:rsidP="00DB02BB">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73" w:type="dxa"/>
            <w:vAlign w:val="center"/>
          </w:tcPr>
          <w:p w14:paraId="45F75521" w14:textId="77777777" w:rsidR="00205FAF" w:rsidRPr="00A71D81" w:rsidRDefault="00205FAF" w:rsidP="00DB02BB">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C89B72B" w14:textId="77777777" w:rsidR="00205FAF" w:rsidRPr="00A71D81" w:rsidRDefault="00205FAF" w:rsidP="00DB02BB">
            <w:pPr>
              <w:jc w:val="center"/>
              <w:rPr>
                <w:rFonts w:ascii="GHEA Grapalat" w:hAnsi="GHEA Grapalat"/>
                <w:sz w:val="18"/>
                <w:lang w:val="es-ES"/>
              </w:rPr>
            </w:pPr>
          </w:p>
        </w:tc>
      </w:tr>
      <w:tr w:rsidR="00EB7041" w:rsidRPr="00A71D81" w14:paraId="787E0697" w14:textId="77777777" w:rsidTr="00EB7041">
        <w:trPr>
          <w:cantSplit/>
          <w:trHeight w:val="1134"/>
        </w:trPr>
        <w:tc>
          <w:tcPr>
            <w:tcW w:w="1925" w:type="dxa"/>
            <w:vAlign w:val="center"/>
          </w:tcPr>
          <w:p w14:paraId="0AA6D83E" w14:textId="78C9221E" w:rsidR="00EB7041" w:rsidRPr="000322DE" w:rsidRDefault="00EB7041" w:rsidP="00EB7041">
            <w:pPr>
              <w:jc w:val="center"/>
              <w:rPr>
                <w:rFonts w:ascii="GHEA Grapalat" w:hAnsi="GHEA Grapalat"/>
                <w:sz w:val="20"/>
                <w:lang w:val="hy-AM"/>
              </w:rPr>
            </w:pPr>
            <w:r w:rsidRPr="0054200B">
              <w:rPr>
                <w:rFonts w:ascii="GHEA Grapalat" w:hAnsi="GHEA Grapalat"/>
                <w:sz w:val="20"/>
                <w:szCs w:val="20"/>
                <w:lang w:val="hy-AM"/>
              </w:rPr>
              <w:t>1</w:t>
            </w:r>
          </w:p>
        </w:tc>
        <w:tc>
          <w:tcPr>
            <w:tcW w:w="2578" w:type="dxa"/>
            <w:vAlign w:val="center"/>
          </w:tcPr>
          <w:p w14:paraId="3DC277B9" w14:textId="38E187EC" w:rsidR="00EB7041" w:rsidRPr="00A71D81" w:rsidRDefault="00EB7041" w:rsidP="00EB7041">
            <w:pPr>
              <w:jc w:val="center"/>
              <w:rPr>
                <w:rFonts w:ascii="GHEA Grapalat" w:hAnsi="GHEA Grapalat"/>
                <w:sz w:val="20"/>
                <w:lang w:val="es-ES"/>
              </w:rPr>
            </w:pPr>
            <w:r w:rsidRPr="0054200B">
              <w:rPr>
                <w:rFonts w:ascii="GHEA Grapalat" w:eastAsia="GHEA Grapalat" w:hAnsi="GHEA Grapalat" w:cs="GHEA Grapalat"/>
                <w:color w:val="000000"/>
                <w:sz w:val="20"/>
                <w:szCs w:val="20"/>
              </w:rPr>
              <w:t>22451240/501</w:t>
            </w:r>
          </w:p>
        </w:tc>
        <w:tc>
          <w:tcPr>
            <w:tcW w:w="2405" w:type="dxa"/>
            <w:vAlign w:val="center"/>
          </w:tcPr>
          <w:p w14:paraId="6877CCB2" w14:textId="070A6D84" w:rsidR="00EB7041" w:rsidRPr="00A71D81" w:rsidRDefault="00EB7041" w:rsidP="00EB7041">
            <w:pPr>
              <w:jc w:val="center"/>
              <w:rPr>
                <w:rFonts w:ascii="GHEA Grapalat" w:hAnsi="GHEA Grapalat"/>
                <w:sz w:val="20"/>
                <w:lang w:val="es-ES"/>
              </w:rPr>
            </w:pPr>
            <w:proofErr w:type="spellStart"/>
            <w:r w:rsidRPr="0054200B">
              <w:rPr>
                <w:rFonts w:ascii="GHEA Grapalat" w:eastAsia="GHEA Grapalat" w:hAnsi="GHEA Grapalat" w:cs="GHEA Grapalat"/>
                <w:color w:val="000000"/>
                <w:sz w:val="20"/>
                <w:szCs w:val="20"/>
              </w:rPr>
              <w:t>Բլանկներ</w:t>
            </w:r>
            <w:proofErr w:type="spellEnd"/>
          </w:p>
        </w:tc>
        <w:tc>
          <w:tcPr>
            <w:tcW w:w="576" w:type="dxa"/>
            <w:textDirection w:val="btLr"/>
            <w:vAlign w:val="center"/>
          </w:tcPr>
          <w:p w14:paraId="2203FE30" w14:textId="05A3E9F8" w:rsidR="00EB7041" w:rsidRPr="00A71D81" w:rsidRDefault="00EB7041" w:rsidP="00EB7041">
            <w:pPr>
              <w:ind w:left="113" w:right="113"/>
              <w:jc w:val="center"/>
              <w:rPr>
                <w:rFonts w:ascii="GHEA Grapalat" w:hAnsi="GHEA Grapalat"/>
                <w:lang w:val="pt-BR"/>
              </w:rPr>
            </w:pPr>
            <w:r>
              <w:rPr>
                <w:rFonts w:ascii="Microsoft JhengHei" w:eastAsia="Microsoft JhengHei" w:hAnsi="Microsoft JhengHei" w:cs="Microsoft JhengHei"/>
                <w:sz w:val="20"/>
                <w:lang w:val="hy-AM"/>
              </w:rPr>
              <w:t>․․․</w:t>
            </w:r>
            <w:r w:rsidRPr="00A71D81">
              <w:rPr>
                <w:rFonts w:ascii="GHEA Grapalat" w:hAnsi="GHEA Grapalat"/>
                <w:sz w:val="20"/>
                <w:lang w:val="pt-BR"/>
              </w:rPr>
              <w:t xml:space="preserve"> %</w:t>
            </w:r>
          </w:p>
        </w:tc>
        <w:tc>
          <w:tcPr>
            <w:tcW w:w="576" w:type="dxa"/>
            <w:textDirection w:val="btLr"/>
          </w:tcPr>
          <w:p w14:paraId="2BB664A4" w14:textId="283DAABF" w:rsidR="00EB7041" w:rsidRPr="000322DE" w:rsidRDefault="00EB7041" w:rsidP="00EB7041">
            <w:pPr>
              <w:ind w:left="113" w:right="113"/>
              <w:jc w:val="cente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5D04AFFA" w14:textId="13798F3B"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73CB4012" w14:textId="61464580"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4899A57E" w14:textId="7645CB07"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0D4CFD26" w14:textId="5E01ECC5"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4F4B0E5A" w14:textId="1486DD5E"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03DECB2B" w14:textId="009CCBF9"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69F006EE" w14:textId="19C56824"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7BB8427C" w14:textId="31CACC2B"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07473FA6" w14:textId="528C11E0"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576" w:type="dxa"/>
            <w:textDirection w:val="btLr"/>
          </w:tcPr>
          <w:p w14:paraId="78DBAB25" w14:textId="47CD16F8" w:rsidR="00EB7041" w:rsidRPr="00A71D81" w:rsidRDefault="00EB7041" w:rsidP="00EB7041">
            <w:pPr>
              <w:ind w:left="113" w:right="113"/>
              <w:jc w:val="center"/>
              <w:rPr>
                <w:rFonts w:ascii="GHEA Grapalat" w:hAnsi="GHEA Grapalat" w:cs="Arial"/>
                <w:sz w:val="18"/>
                <w:szCs w:val="18"/>
                <w:lang w:val="pt-BR"/>
              </w:rPr>
            </w:pPr>
            <w:r w:rsidRPr="0097790E">
              <w:rPr>
                <w:rFonts w:ascii="Microsoft JhengHei" w:eastAsia="Microsoft JhengHei" w:hAnsi="Microsoft JhengHei" w:cs="Microsoft JhengHei"/>
                <w:sz w:val="20"/>
                <w:lang w:val="hy-AM"/>
              </w:rPr>
              <w:t>․․․</w:t>
            </w:r>
            <w:r w:rsidRPr="0097790E">
              <w:rPr>
                <w:rFonts w:ascii="GHEA Grapalat" w:hAnsi="GHEA Grapalat"/>
                <w:sz w:val="20"/>
                <w:lang w:val="pt-BR"/>
              </w:rPr>
              <w:t xml:space="preserve"> %</w:t>
            </w:r>
          </w:p>
        </w:tc>
        <w:tc>
          <w:tcPr>
            <w:tcW w:w="1873" w:type="dxa"/>
            <w:vAlign w:val="center"/>
          </w:tcPr>
          <w:p w14:paraId="5F73CCA0" w14:textId="3455E158" w:rsidR="00EB7041" w:rsidRPr="00A71D81" w:rsidRDefault="00EB7041" w:rsidP="00EB7041">
            <w:pPr>
              <w:jc w:val="center"/>
              <w:rPr>
                <w:rFonts w:ascii="GHEA Grapalat" w:hAnsi="GHEA Grapalat"/>
                <w:b/>
                <w:lang w:val="pt-BR"/>
              </w:rPr>
            </w:pPr>
            <w:r w:rsidRPr="00EB7041">
              <w:rPr>
                <w:rFonts w:ascii="Microsoft JhengHei" w:eastAsia="Microsoft JhengHei" w:hAnsi="Microsoft JhengHei" w:cs="Microsoft JhengHei" w:hint="eastAsia"/>
                <w:sz w:val="20"/>
                <w:lang w:val="hy-AM"/>
              </w:rPr>
              <w:t>․․․</w:t>
            </w:r>
            <w:r w:rsidRPr="00EB7041">
              <w:rPr>
                <w:rFonts w:ascii="GHEA Grapalat" w:hAnsi="GHEA Grapalat"/>
                <w:sz w:val="20"/>
                <w:lang w:val="hy-AM"/>
              </w:rPr>
              <w:t xml:space="preserve"> %</w:t>
            </w:r>
          </w:p>
        </w:tc>
      </w:tr>
    </w:tbl>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6DAECE01" w14:textId="77777777" w:rsidR="00EB7041" w:rsidRPr="00A71D81" w:rsidRDefault="00EB7041" w:rsidP="00EB7041">
            <w:pPr>
              <w:jc w:val="center"/>
              <w:rPr>
                <w:rFonts w:ascii="GHEA Grapalat" w:hAnsi="GHEA Grapalat" w:cs="Sylfaen"/>
                <w:b/>
                <w:bCs/>
                <w:lang w:val="nb-NO"/>
              </w:rPr>
            </w:pPr>
            <w:r w:rsidRPr="00A71D81">
              <w:rPr>
                <w:rFonts w:ascii="GHEA Grapalat" w:hAnsi="GHEA Grapalat" w:cs="Sylfaen"/>
                <w:b/>
                <w:bCs/>
                <w:lang w:val="nb-NO"/>
              </w:rPr>
              <w:t>ԳՆՈՐԴ</w:t>
            </w:r>
          </w:p>
          <w:p w14:paraId="6621F392" w14:textId="77777777" w:rsidR="00EB7041" w:rsidRDefault="00EB7041" w:rsidP="00EB7041">
            <w:pPr>
              <w:jc w:val="center"/>
              <w:rPr>
                <w:rFonts w:ascii="GHEA Grapalat" w:hAnsi="GHEA Grapalat"/>
                <w:b/>
                <w:sz w:val="20"/>
                <w:lang w:val="hy-AM"/>
              </w:rPr>
            </w:pPr>
          </w:p>
          <w:p w14:paraId="3F8A27F1" w14:textId="77777777" w:rsidR="00EB7041" w:rsidRDefault="00EB7041" w:rsidP="00EB7041">
            <w:pPr>
              <w:jc w:val="center"/>
              <w:rPr>
                <w:rFonts w:ascii="GHEA Grapalat" w:hAnsi="GHEA Grapalat"/>
                <w:b/>
                <w:sz w:val="20"/>
                <w:lang w:val="hy-AM"/>
              </w:rPr>
            </w:pPr>
          </w:p>
          <w:p w14:paraId="322B24B7" w14:textId="77777777" w:rsidR="00EB7041" w:rsidRDefault="00EB7041" w:rsidP="00EB7041">
            <w:pPr>
              <w:jc w:val="center"/>
              <w:rPr>
                <w:rFonts w:ascii="GHEA Grapalat" w:hAnsi="GHEA Grapalat"/>
                <w:b/>
                <w:sz w:val="20"/>
                <w:lang w:val="hy-AM"/>
              </w:rPr>
            </w:pPr>
          </w:p>
          <w:p w14:paraId="3C2C43FE" w14:textId="77777777" w:rsidR="00EB7041" w:rsidRDefault="00EB7041" w:rsidP="00EB7041">
            <w:pPr>
              <w:jc w:val="center"/>
              <w:rPr>
                <w:rFonts w:ascii="GHEA Grapalat" w:hAnsi="GHEA Grapalat"/>
                <w:b/>
                <w:sz w:val="20"/>
                <w:lang w:val="hy-AM"/>
              </w:rPr>
            </w:pPr>
          </w:p>
          <w:p w14:paraId="728CBDD6" w14:textId="77777777" w:rsidR="00EB7041" w:rsidRDefault="00EB7041" w:rsidP="00EB7041">
            <w:pPr>
              <w:jc w:val="center"/>
              <w:rPr>
                <w:rFonts w:ascii="GHEA Grapalat" w:hAnsi="GHEA Grapalat"/>
                <w:b/>
                <w:sz w:val="20"/>
                <w:lang w:val="hy-AM"/>
              </w:rPr>
            </w:pPr>
          </w:p>
          <w:p w14:paraId="1C5BB2C8" w14:textId="77777777" w:rsidR="00EB7041" w:rsidRDefault="00EB7041" w:rsidP="00EB7041">
            <w:pPr>
              <w:jc w:val="center"/>
              <w:rPr>
                <w:rFonts w:ascii="GHEA Grapalat" w:hAnsi="GHEA Grapalat"/>
                <w:b/>
                <w:sz w:val="20"/>
                <w:lang w:val="hy-AM"/>
              </w:rPr>
            </w:pPr>
          </w:p>
          <w:p w14:paraId="04E655D6" w14:textId="77777777" w:rsidR="00EB7041" w:rsidRDefault="00EB7041" w:rsidP="00EB7041">
            <w:pPr>
              <w:jc w:val="center"/>
              <w:rPr>
                <w:rFonts w:ascii="GHEA Grapalat" w:hAnsi="GHEA Grapalat"/>
                <w:b/>
                <w:sz w:val="20"/>
                <w:lang w:val="hy-AM"/>
              </w:rPr>
            </w:pPr>
          </w:p>
          <w:p w14:paraId="1377A88B" w14:textId="77777777" w:rsidR="00EB7041" w:rsidRDefault="00EB7041" w:rsidP="00EB7041">
            <w:pPr>
              <w:jc w:val="center"/>
              <w:rPr>
                <w:rFonts w:ascii="GHEA Grapalat" w:hAnsi="GHEA Grapalat"/>
                <w:b/>
                <w:sz w:val="20"/>
                <w:lang w:val="hy-AM"/>
              </w:rPr>
            </w:pPr>
          </w:p>
          <w:p w14:paraId="7089A001" w14:textId="77777777" w:rsidR="00EB7041" w:rsidRPr="00A71D81" w:rsidRDefault="00EB7041" w:rsidP="00EB7041">
            <w:pPr>
              <w:jc w:val="center"/>
              <w:rPr>
                <w:rFonts w:ascii="GHEA Grapalat" w:hAnsi="GHEA Grapalat"/>
                <w:lang w:val="hy-AM"/>
              </w:rPr>
            </w:pPr>
            <w:r w:rsidRPr="00A71D81">
              <w:rPr>
                <w:rFonts w:ascii="GHEA Grapalat" w:hAnsi="GHEA Grapalat"/>
                <w:lang w:val="hy-AM"/>
              </w:rPr>
              <w:t>---------------------------------</w:t>
            </w:r>
          </w:p>
          <w:p w14:paraId="6ACC3973" w14:textId="77777777" w:rsidR="00EB7041" w:rsidRPr="00A71D81" w:rsidRDefault="00EB7041" w:rsidP="00EB704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1513B01" w14:textId="37C4F0FB" w:rsidR="00071D1C" w:rsidRPr="00EE0D73" w:rsidRDefault="00EB7041" w:rsidP="00EB7041">
            <w:pPr>
              <w:rPr>
                <w:rFonts w:ascii="GHEA Grapalat" w:hAnsi="GHEA Grapalat"/>
                <w:lang w:val="hy-AM"/>
              </w:rPr>
            </w:pPr>
            <w:r>
              <w:rPr>
                <w:rFonts w:ascii="GHEA Grapalat" w:hAnsi="GHEA Grapalat" w:cs="Sylfaen"/>
                <w:sz w:val="18"/>
                <w:szCs w:val="18"/>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3AC1B6CC" w14:textId="348E74BF"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0AE6DB6C" w:rsidR="00071D1C" w:rsidRPr="007755F2" w:rsidRDefault="00071D1C" w:rsidP="00EF3662">
      <w:pPr>
        <w:rPr>
          <w:rFonts w:ascii="GHEA Grapalat" w:hAnsi="GHEA Grapalat"/>
          <w:sz w:val="20"/>
          <w:lang w:val="hy-AM"/>
        </w:rPr>
        <w:sectPr w:rsidR="00071D1C" w:rsidRPr="007755F2"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65423CA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0F0E89">
        <w:rPr>
          <w:rFonts w:ascii="GHEA Grapalat" w:hAnsi="GHEA Grapalat"/>
          <w:i/>
          <w:sz w:val="18"/>
          <w:lang w:val="hy-AM"/>
        </w:rPr>
        <w:t>ՀԱՄ-ԳՀԱՊՁԲ-26/03</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854F4" w14:paraId="4B6DA847" w14:textId="77777777" w:rsidTr="007A2020">
        <w:trPr>
          <w:tblCellSpacing w:w="7" w:type="dxa"/>
          <w:jc w:val="center"/>
        </w:trPr>
        <w:tc>
          <w:tcPr>
            <w:tcW w:w="0" w:type="auto"/>
            <w:vAlign w:val="center"/>
          </w:tcPr>
          <w:p w14:paraId="2D411EA7" w14:textId="77777777" w:rsidR="0038400D" w:rsidRPr="00A71D81" w:rsidRDefault="00000000"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2F87D16"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1DBC5D39" w14:textId="77777777" w:rsidTr="007A2020">
        <w:trPr>
          <w:jc w:val="right"/>
        </w:trPr>
        <w:tc>
          <w:tcPr>
            <w:tcW w:w="357" w:type="dxa"/>
            <w:vMerge/>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4B19A19" w14:textId="77777777" w:rsidTr="007A2020">
        <w:trPr>
          <w:trHeight w:val="1105"/>
          <w:jc w:val="right"/>
        </w:trPr>
        <w:tc>
          <w:tcPr>
            <w:tcW w:w="357" w:type="dxa"/>
            <w:vMerge/>
            <w:tcBorders>
              <w:bottom w:val="single" w:sz="4" w:space="0" w:color="auto"/>
            </w:tcBorders>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77777777" w:rsidR="00071D1C" w:rsidRPr="00A71D81" w:rsidRDefault="00071D1C"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20D18C1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0F0E89">
        <w:rPr>
          <w:rFonts w:ascii="GHEA Grapalat" w:hAnsi="GHEA Grapalat" w:cs="Sylfaen"/>
          <w:i/>
          <w:sz w:val="20"/>
          <w:lang w:val="pt-BR"/>
        </w:rPr>
        <w:t>ՀԱՄ-ԳՀԱՊՁԲ-26/03</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2011C">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2011C">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2011C">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2011C">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572B2B0E"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0F0E89">
        <w:rPr>
          <w:rFonts w:ascii="GHEA Grapalat" w:hAnsi="GHEA Grapalat" w:cs="Sylfaen"/>
          <w:i/>
          <w:sz w:val="20"/>
          <w:lang w:val="pt-BR"/>
        </w:rPr>
        <w:t>ՀԱՄ-ԳՀԱՊՁԲ-26/03</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76CB599" w14:textId="77777777" w:rsidR="006711C6" w:rsidRDefault="006711C6" w:rsidP="006711C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D56D" w14:textId="77777777" w:rsidR="004B5FD6" w:rsidRDefault="004B5FD6">
      <w:r>
        <w:separator/>
      </w:r>
    </w:p>
  </w:endnote>
  <w:endnote w:type="continuationSeparator" w:id="0">
    <w:p w14:paraId="01F40F9C" w14:textId="77777777" w:rsidR="004B5FD6" w:rsidRDefault="004B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7573" w14:textId="77777777" w:rsidR="004B5FD6" w:rsidRDefault="004B5FD6">
      <w:r>
        <w:separator/>
      </w:r>
    </w:p>
  </w:footnote>
  <w:footnote w:type="continuationSeparator" w:id="0">
    <w:p w14:paraId="0358AD4C" w14:textId="77777777" w:rsidR="004B5FD6" w:rsidRDefault="004B5FD6">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37170213">
    <w:abstractNumId w:val="21"/>
  </w:num>
  <w:num w:numId="2" w16cid:durableId="1148598323">
    <w:abstractNumId w:val="9"/>
  </w:num>
  <w:num w:numId="3" w16cid:durableId="386606336">
    <w:abstractNumId w:val="19"/>
  </w:num>
  <w:num w:numId="4" w16cid:durableId="414278006">
    <w:abstractNumId w:val="16"/>
  </w:num>
  <w:num w:numId="5" w16cid:durableId="737021405">
    <w:abstractNumId w:val="23"/>
  </w:num>
  <w:num w:numId="6" w16cid:durableId="712387036">
    <w:abstractNumId w:val="21"/>
    <w:lvlOverride w:ilvl="0">
      <w:startOverride w:val="1"/>
    </w:lvlOverride>
    <w:lvlOverride w:ilvl="1"/>
    <w:lvlOverride w:ilvl="2"/>
    <w:lvlOverride w:ilvl="3"/>
    <w:lvlOverride w:ilvl="4"/>
    <w:lvlOverride w:ilvl="5"/>
    <w:lvlOverride w:ilvl="6"/>
    <w:lvlOverride w:ilvl="7"/>
    <w:lvlOverride w:ilvl="8"/>
  </w:num>
  <w:num w:numId="7" w16cid:durableId="845635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956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8533">
    <w:abstractNumId w:val="18"/>
  </w:num>
  <w:num w:numId="10" w16cid:durableId="160704283">
    <w:abstractNumId w:val="5"/>
  </w:num>
  <w:num w:numId="11" w16cid:durableId="1662583553">
    <w:abstractNumId w:val="7"/>
  </w:num>
  <w:num w:numId="12" w16cid:durableId="2009360870">
    <w:abstractNumId w:val="27"/>
  </w:num>
  <w:num w:numId="13" w16cid:durableId="1649627476">
    <w:abstractNumId w:val="24"/>
  </w:num>
  <w:num w:numId="14" w16cid:durableId="799230584">
    <w:abstractNumId w:val="11"/>
  </w:num>
  <w:num w:numId="15" w16cid:durableId="1750425761">
    <w:abstractNumId w:val="25"/>
  </w:num>
  <w:num w:numId="16" w16cid:durableId="1214540074">
    <w:abstractNumId w:val="14"/>
  </w:num>
  <w:num w:numId="17" w16cid:durableId="1888950551">
    <w:abstractNumId w:val="6"/>
  </w:num>
  <w:num w:numId="18" w16cid:durableId="489950367">
    <w:abstractNumId w:val="1"/>
  </w:num>
  <w:num w:numId="19" w16cid:durableId="513307588">
    <w:abstractNumId w:val="4"/>
  </w:num>
  <w:num w:numId="20" w16cid:durableId="1017195396">
    <w:abstractNumId w:val="3"/>
  </w:num>
  <w:num w:numId="21" w16cid:durableId="382603880">
    <w:abstractNumId w:val="28"/>
  </w:num>
  <w:num w:numId="22" w16cid:durableId="2024815119">
    <w:abstractNumId w:val="26"/>
  </w:num>
  <w:num w:numId="23" w16cid:durableId="1556351891">
    <w:abstractNumId w:val="22"/>
  </w:num>
  <w:num w:numId="24" w16cid:durableId="805974280">
    <w:abstractNumId w:val="0"/>
  </w:num>
  <w:num w:numId="25" w16cid:durableId="1241209208">
    <w:abstractNumId w:val="13"/>
  </w:num>
  <w:num w:numId="26" w16cid:durableId="2113015044">
    <w:abstractNumId w:val="17"/>
  </w:num>
  <w:num w:numId="27" w16cid:durableId="1920483850">
    <w:abstractNumId w:val="15"/>
  </w:num>
  <w:num w:numId="28" w16cid:durableId="1115098291">
    <w:abstractNumId w:val="10"/>
  </w:num>
  <w:num w:numId="29" w16cid:durableId="933514504">
    <w:abstractNumId w:val="12"/>
  </w:num>
  <w:num w:numId="30" w16cid:durableId="577981504">
    <w:abstractNumId w:val="20"/>
  </w:num>
  <w:num w:numId="31" w16cid:durableId="541555002">
    <w:abstractNumId w:val="2"/>
  </w:num>
  <w:num w:numId="32" w16cid:durableId="134991590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5D77"/>
    <w:rsid w:val="00017484"/>
    <w:rsid w:val="00017721"/>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7C9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52C"/>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0DB"/>
    <w:rsid w:val="00096865"/>
    <w:rsid w:val="00097DE8"/>
    <w:rsid w:val="000A37CE"/>
    <w:rsid w:val="000A5B16"/>
    <w:rsid w:val="000A6B75"/>
    <w:rsid w:val="000A72AD"/>
    <w:rsid w:val="000A7528"/>
    <w:rsid w:val="000B033F"/>
    <w:rsid w:val="000B091A"/>
    <w:rsid w:val="000B1088"/>
    <w:rsid w:val="000B259E"/>
    <w:rsid w:val="000B4BAA"/>
    <w:rsid w:val="000B5AE5"/>
    <w:rsid w:val="000B700B"/>
    <w:rsid w:val="000B7538"/>
    <w:rsid w:val="000B7641"/>
    <w:rsid w:val="000B7C54"/>
    <w:rsid w:val="000C0396"/>
    <w:rsid w:val="000C04C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E89"/>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0AEA"/>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2684"/>
    <w:rsid w:val="00123D0B"/>
    <w:rsid w:val="001241F6"/>
    <w:rsid w:val="001242C4"/>
    <w:rsid w:val="00124461"/>
    <w:rsid w:val="001258CE"/>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612"/>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DB9"/>
    <w:rsid w:val="00224EDD"/>
    <w:rsid w:val="002250D8"/>
    <w:rsid w:val="0022515E"/>
    <w:rsid w:val="002252CD"/>
    <w:rsid w:val="00225A80"/>
    <w:rsid w:val="00226412"/>
    <w:rsid w:val="002273AD"/>
    <w:rsid w:val="0022770A"/>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BAF"/>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B03"/>
    <w:rsid w:val="00282D28"/>
    <w:rsid w:val="00283198"/>
    <w:rsid w:val="00283E26"/>
    <w:rsid w:val="00283F0A"/>
    <w:rsid w:val="002846B1"/>
    <w:rsid w:val="00285D2B"/>
    <w:rsid w:val="00286AD3"/>
    <w:rsid w:val="0028726A"/>
    <w:rsid w:val="0028748F"/>
    <w:rsid w:val="002877FC"/>
    <w:rsid w:val="00287968"/>
    <w:rsid w:val="002879FD"/>
    <w:rsid w:val="002914B7"/>
    <w:rsid w:val="00291919"/>
    <w:rsid w:val="00291EFF"/>
    <w:rsid w:val="002926D4"/>
    <w:rsid w:val="002929EF"/>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4685"/>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D0"/>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1AAA"/>
    <w:rsid w:val="002D20E8"/>
    <w:rsid w:val="002D2201"/>
    <w:rsid w:val="002D236D"/>
    <w:rsid w:val="002D3C61"/>
    <w:rsid w:val="002D4250"/>
    <w:rsid w:val="002D4575"/>
    <w:rsid w:val="002D5CF0"/>
    <w:rsid w:val="002D601F"/>
    <w:rsid w:val="002E0768"/>
    <w:rsid w:val="002E0877"/>
    <w:rsid w:val="002E0966"/>
    <w:rsid w:val="002E151F"/>
    <w:rsid w:val="002E3165"/>
    <w:rsid w:val="002E33D8"/>
    <w:rsid w:val="002E4305"/>
    <w:rsid w:val="002E530A"/>
    <w:rsid w:val="002E531D"/>
    <w:rsid w:val="002E56FB"/>
    <w:rsid w:val="002E6238"/>
    <w:rsid w:val="002E67D3"/>
    <w:rsid w:val="002E6C61"/>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3053"/>
    <w:rsid w:val="00323B33"/>
    <w:rsid w:val="00324445"/>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87"/>
    <w:rsid w:val="00427EAA"/>
    <w:rsid w:val="004306D6"/>
    <w:rsid w:val="004313B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A3"/>
    <w:rsid w:val="004537A8"/>
    <w:rsid w:val="00454D73"/>
    <w:rsid w:val="0045525D"/>
    <w:rsid w:val="004553DE"/>
    <w:rsid w:val="00455EC9"/>
    <w:rsid w:val="00457745"/>
    <w:rsid w:val="00460CA5"/>
    <w:rsid w:val="0046188C"/>
    <w:rsid w:val="0046237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6E18"/>
    <w:rsid w:val="004974D8"/>
    <w:rsid w:val="004A07F2"/>
    <w:rsid w:val="004A08CB"/>
    <w:rsid w:val="004A1734"/>
    <w:rsid w:val="004A1C5D"/>
    <w:rsid w:val="004A3051"/>
    <w:rsid w:val="004A3A81"/>
    <w:rsid w:val="004A5E73"/>
    <w:rsid w:val="004A712A"/>
    <w:rsid w:val="004A7722"/>
    <w:rsid w:val="004B1786"/>
    <w:rsid w:val="004B2363"/>
    <w:rsid w:val="004B28E1"/>
    <w:rsid w:val="004B2F56"/>
    <w:rsid w:val="004B383E"/>
    <w:rsid w:val="004B4580"/>
    <w:rsid w:val="004B5522"/>
    <w:rsid w:val="004B5EA8"/>
    <w:rsid w:val="004B5FD6"/>
    <w:rsid w:val="004B61C2"/>
    <w:rsid w:val="004B6D52"/>
    <w:rsid w:val="004B77FD"/>
    <w:rsid w:val="004B7B69"/>
    <w:rsid w:val="004B7C30"/>
    <w:rsid w:val="004B7C9F"/>
    <w:rsid w:val="004C090C"/>
    <w:rsid w:val="004C17D2"/>
    <w:rsid w:val="004C1958"/>
    <w:rsid w:val="004C1D9B"/>
    <w:rsid w:val="004C217A"/>
    <w:rsid w:val="004C3803"/>
    <w:rsid w:val="004C4EB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D55"/>
    <w:rsid w:val="004F48B3"/>
    <w:rsid w:val="004F4D14"/>
    <w:rsid w:val="004F5190"/>
    <w:rsid w:val="004F5518"/>
    <w:rsid w:val="004F5522"/>
    <w:rsid w:val="004F5616"/>
    <w:rsid w:val="004F5893"/>
    <w:rsid w:val="004F5B59"/>
    <w:rsid w:val="004F78EF"/>
    <w:rsid w:val="00500E7B"/>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30AB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428"/>
    <w:rsid w:val="00537694"/>
    <w:rsid w:val="005378EA"/>
    <w:rsid w:val="00537D28"/>
    <w:rsid w:val="00537E15"/>
    <w:rsid w:val="00540468"/>
    <w:rsid w:val="005409F4"/>
    <w:rsid w:val="00540D68"/>
    <w:rsid w:val="00540EA9"/>
    <w:rsid w:val="0054200B"/>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501D"/>
    <w:rsid w:val="00556113"/>
    <w:rsid w:val="0055623A"/>
    <w:rsid w:val="005562ED"/>
    <w:rsid w:val="005563D9"/>
    <w:rsid w:val="00557E3D"/>
    <w:rsid w:val="00560961"/>
    <w:rsid w:val="00561FCA"/>
    <w:rsid w:val="00562EB1"/>
    <w:rsid w:val="00563192"/>
    <w:rsid w:val="0056331A"/>
    <w:rsid w:val="005639B0"/>
    <w:rsid w:val="00564255"/>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6C6"/>
    <w:rsid w:val="005A1D06"/>
    <w:rsid w:val="005A1D54"/>
    <w:rsid w:val="005A3A35"/>
    <w:rsid w:val="005A3DC6"/>
    <w:rsid w:val="005A3EB8"/>
    <w:rsid w:val="005A3EDC"/>
    <w:rsid w:val="005A51C8"/>
    <w:rsid w:val="005A5B64"/>
    <w:rsid w:val="005A64FF"/>
    <w:rsid w:val="005A72DB"/>
    <w:rsid w:val="005A765C"/>
    <w:rsid w:val="005A7FD2"/>
    <w:rsid w:val="005B0444"/>
    <w:rsid w:val="005B1797"/>
    <w:rsid w:val="005B18D8"/>
    <w:rsid w:val="005B1CFC"/>
    <w:rsid w:val="005B1DD6"/>
    <w:rsid w:val="005B1E95"/>
    <w:rsid w:val="005B20E7"/>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6606"/>
    <w:rsid w:val="005E6D42"/>
    <w:rsid w:val="005E7286"/>
    <w:rsid w:val="005F0BB0"/>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7B"/>
    <w:rsid w:val="0063768A"/>
    <w:rsid w:val="00637DAB"/>
    <w:rsid w:val="00640237"/>
    <w:rsid w:val="00641AD5"/>
    <w:rsid w:val="00642402"/>
    <w:rsid w:val="00642EFE"/>
    <w:rsid w:val="00644CE2"/>
    <w:rsid w:val="006475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5962"/>
    <w:rsid w:val="00685A30"/>
    <w:rsid w:val="00685C48"/>
    <w:rsid w:val="00685F84"/>
    <w:rsid w:val="00691009"/>
    <w:rsid w:val="006912BB"/>
    <w:rsid w:val="0069263C"/>
    <w:rsid w:val="006926EA"/>
    <w:rsid w:val="00692C09"/>
    <w:rsid w:val="00692FA3"/>
    <w:rsid w:val="00693423"/>
    <w:rsid w:val="00693C4E"/>
    <w:rsid w:val="00694F6D"/>
    <w:rsid w:val="006953B6"/>
    <w:rsid w:val="0069568D"/>
    <w:rsid w:val="006964A7"/>
    <w:rsid w:val="006968E8"/>
    <w:rsid w:val="00697C38"/>
    <w:rsid w:val="006A0C17"/>
    <w:rsid w:val="006A0D8B"/>
    <w:rsid w:val="006A0F27"/>
    <w:rsid w:val="006A134C"/>
    <w:rsid w:val="006A14B3"/>
    <w:rsid w:val="006A1922"/>
    <w:rsid w:val="006A1F61"/>
    <w:rsid w:val="006A200B"/>
    <w:rsid w:val="006A26BE"/>
    <w:rsid w:val="006A2D46"/>
    <w:rsid w:val="006A4114"/>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C54"/>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9E1"/>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61E"/>
    <w:rsid w:val="006E7900"/>
    <w:rsid w:val="006E7947"/>
    <w:rsid w:val="006E7F44"/>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4FC"/>
    <w:rsid w:val="0071687B"/>
    <w:rsid w:val="0071689A"/>
    <w:rsid w:val="00716F47"/>
    <w:rsid w:val="007170FC"/>
    <w:rsid w:val="007204FD"/>
    <w:rsid w:val="007210AC"/>
    <w:rsid w:val="0072179E"/>
    <w:rsid w:val="00721CBC"/>
    <w:rsid w:val="007224D2"/>
    <w:rsid w:val="00722665"/>
    <w:rsid w:val="00723462"/>
    <w:rsid w:val="0072483A"/>
    <w:rsid w:val="007248F1"/>
    <w:rsid w:val="00725ED3"/>
    <w:rsid w:val="007268F5"/>
    <w:rsid w:val="00727A71"/>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55F2"/>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36E4"/>
    <w:rsid w:val="007B3D9D"/>
    <w:rsid w:val="007B6811"/>
    <w:rsid w:val="007B71CD"/>
    <w:rsid w:val="007C009B"/>
    <w:rsid w:val="007C081F"/>
    <w:rsid w:val="007C0837"/>
    <w:rsid w:val="007C13B3"/>
    <w:rsid w:val="007C15C5"/>
    <w:rsid w:val="007C1825"/>
    <w:rsid w:val="007C1D08"/>
    <w:rsid w:val="007C3D16"/>
    <w:rsid w:val="007C3FF3"/>
    <w:rsid w:val="007C4876"/>
    <w:rsid w:val="007C49D4"/>
    <w:rsid w:val="007C550F"/>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E75"/>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3563"/>
    <w:rsid w:val="0085399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FE9"/>
    <w:rsid w:val="008743F2"/>
    <w:rsid w:val="00874A3F"/>
    <w:rsid w:val="008769B4"/>
    <w:rsid w:val="008777E0"/>
    <w:rsid w:val="00877F78"/>
    <w:rsid w:val="0088001E"/>
    <w:rsid w:val="00880500"/>
    <w:rsid w:val="00880C5E"/>
    <w:rsid w:val="00881C05"/>
    <w:rsid w:val="00881C22"/>
    <w:rsid w:val="0088384C"/>
    <w:rsid w:val="00884174"/>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5CF"/>
    <w:rsid w:val="008A56AD"/>
    <w:rsid w:val="008A5CEA"/>
    <w:rsid w:val="008A73D0"/>
    <w:rsid w:val="008A7905"/>
    <w:rsid w:val="008B12AF"/>
    <w:rsid w:val="008B1605"/>
    <w:rsid w:val="008B1B4F"/>
    <w:rsid w:val="008B4DB1"/>
    <w:rsid w:val="008B4FDA"/>
    <w:rsid w:val="008B62C8"/>
    <w:rsid w:val="008B6727"/>
    <w:rsid w:val="008B73CD"/>
    <w:rsid w:val="008C034B"/>
    <w:rsid w:val="008C0E12"/>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8D7"/>
    <w:rsid w:val="008E5B7C"/>
    <w:rsid w:val="008E5C09"/>
    <w:rsid w:val="008E60B3"/>
    <w:rsid w:val="008E78C8"/>
    <w:rsid w:val="008F2365"/>
    <w:rsid w:val="008F2B76"/>
    <w:rsid w:val="008F527F"/>
    <w:rsid w:val="008F53BC"/>
    <w:rsid w:val="008F6B74"/>
    <w:rsid w:val="008F7153"/>
    <w:rsid w:val="00902BB9"/>
    <w:rsid w:val="00902D0C"/>
    <w:rsid w:val="0090345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14"/>
    <w:rsid w:val="00915104"/>
    <w:rsid w:val="00915337"/>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A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6C19"/>
    <w:rsid w:val="00997050"/>
    <w:rsid w:val="00997686"/>
    <w:rsid w:val="009A05AC"/>
    <w:rsid w:val="009A171D"/>
    <w:rsid w:val="009A1B95"/>
    <w:rsid w:val="009A2FDE"/>
    <w:rsid w:val="009A30B4"/>
    <w:rsid w:val="009A45D3"/>
    <w:rsid w:val="009A491B"/>
    <w:rsid w:val="009A5190"/>
    <w:rsid w:val="009A6465"/>
    <w:rsid w:val="009A6BCD"/>
    <w:rsid w:val="009A73D5"/>
    <w:rsid w:val="009A796C"/>
    <w:rsid w:val="009A7A60"/>
    <w:rsid w:val="009A7E8F"/>
    <w:rsid w:val="009B0273"/>
    <w:rsid w:val="009B0824"/>
    <w:rsid w:val="009B0DA1"/>
    <w:rsid w:val="009B3B94"/>
    <w:rsid w:val="009B3CA3"/>
    <w:rsid w:val="009B5889"/>
    <w:rsid w:val="009B58F7"/>
    <w:rsid w:val="009B5ED1"/>
    <w:rsid w:val="009B6D58"/>
    <w:rsid w:val="009B7802"/>
    <w:rsid w:val="009B7854"/>
    <w:rsid w:val="009C1A9B"/>
    <w:rsid w:val="009C1D0F"/>
    <w:rsid w:val="009C370D"/>
    <w:rsid w:val="009C3A21"/>
    <w:rsid w:val="009C3B73"/>
    <w:rsid w:val="009C3EC5"/>
    <w:rsid w:val="009C6103"/>
    <w:rsid w:val="009C7DD3"/>
    <w:rsid w:val="009D03A4"/>
    <w:rsid w:val="009D158E"/>
    <w:rsid w:val="009D2415"/>
    <w:rsid w:val="009D2800"/>
    <w:rsid w:val="009D34A7"/>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718"/>
    <w:rsid w:val="009E7100"/>
    <w:rsid w:val="009E79F7"/>
    <w:rsid w:val="009F05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EB5"/>
    <w:rsid w:val="00A232D9"/>
    <w:rsid w:val="00A246E3"/>
    <w:rsid w:val="00A24827"/>
    <w:rsid w:val="00A249DB"/>
    <w:rsid w:val="00A24F80"/>
    <w:rsid w:val="00A2582B"/>
    <w:rsid w:val="00A26CBE"/>
    <w:rsid w:val="00A27FAF"/>
    <w:rsid w:val="00A3062D"/>
    <w:rsid w:val="00A30B3F"/>
    <w:rsid w:val="00A31A12"/>
    <w:rsid w:val="00A31F51"/>
    <w:rsid w:val="00A3284C"/>
    <w:rsid w:val="00A34042"/>
    <w:rsid w:val="00A34587"/>
    <w:rsid w:val="00A37070"/>
    <w:rsid w:val="00A37126"/>
    <w:rsid w:val="00A372CF"/>
    <w:rsid w:val="00A40446"/>
    <w:rsid w:val="00A408CE"/>
    <w:rsid w:val="00A410C6"/>
    <w:rsid w:val="00A42216"/>
    <w:rsid w:val="00A42D1F"/>
    <w:rsid w:val="00A42D7F"/>
    <w:rsid w:val="00A42E71"/>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D5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328A"/>
    <w:rsid w:val="00A859E1"/>
    <w:rsid w:val="00A85E5D"/>
    <w:rsid w:val="00A87140"/>
    <w:rsid w:val="00A872B9"/>
    <w:rsid w:val="00A905A7"/>
    <w:rsid w:val="00A9072D"/>
    <w:rsid w:val="00A91212"/>
    <w:rsid w:val="00A9134F"/>
    <w:rsid w:val="00A921FF"/>
    <w:rsid w:val="00A93710"/>
    <w:rsid w:val="00A93984"/>
    <w:rsid w:val="00A95C09"/>
    <w:rsid w:val="00A96293"/>
    <w:rsid w:val="00A96817"/>
    <w:rsid w:val="00AA0AD8"/>
    <w:rsid w:val="00AA0F00"/>
    <w:rsid w:val="00AA13E4"/>
    <w:rsid w:val="00AA14D4"/>
    <w:rsid w:val="00AA1531"/>
    <w:rsid w:val="00AA1568"/>
    <w:rsid w:val="00AA1BBF"/>
    <w:rsid w:val="00AA5305"/>
    <w:rsid w:val="00AA632C"/>
    <w:rsid w:val="00AA697C"/>
    <w:rsid w:val="00AA6F53"/>
    <w:rsid w:val="00AA75FA"/>
    <w:rsid w:val="00AA7805"/>
    <w:rsid w:val="00AA7998"/>
    <w:rsid w:val="00AB00B1"/>
    <w:rsid w:val="00AB0304"/>
    <w:rsid w:val="00AB14F4"/>
    <w:rsid w:val="00AB16AE"/>
    <w:rsid w:val="00AB1DD6"/>
    <w:rsid w:val="00AB21BA"/>
    <w:rsid w:val="00AB227A"/>
    <w:rsid w:val="00AB2618"/>
    <w:rsid w:val="00AB2648"/>
    <w:rsid w:val="00AB3FFE"/>
    <w:rsid w:val="00AB4602"/>
    <w:rsid w:val="00AB5AF2"/>
    <w:rsid w:val="00AB5D5B"/>
    <w:rsid w:val="00AB5E50"/>
    <w:rsid w:val="00AB6289"/>
    <w:rsid w:val="00AB64C0"/>
    <w:rsid w:val="00AB776A"/>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13A"/>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442"/>
    <w:rsid w:val="00B025A2"/>
    <w:rsid w:val="00B027B8"/>
    <w:rsid w:val="00B027EF"/>
    <w:rsid w:val="00B02A31"/>
    <w:rsid w:val="00B02D75"/>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4BB"/>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897"/>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632C"/>
    <w:rsid w:val="00BA7928"/>
    <w:rsid w:val="00BA7FAD"/>
    <w:rsid w:val="00BB1A5D"/>
    <w:rsid w:val="00BB1C9B"/>
    <w:rsid w:val="00BB25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58A8"/>
    <w:rsid w:val="00C56BBA"/>
    <w:rsid w:val="00C57D7E"/>
    <w:rsid w:val="00C6056C"/>
    <w:rsid w:val="00C611EE"/>
    <w:rsid w:val="00C61D17"/>
    <w:rsid w:val="00C6256F"/>
    <w:rsid w:val="00C6329E"/>
    <w:rsid w:val="00C63E1C"/>
    <w:rsid w:val="00C6467B"/>
    <w:rsid w:val="00C647D8"/>
    <w:rsid w:val="00C648B6"/>
    <w:rsid w:val="00C64BF0"/>
    <w:rsid w:val="00C65A05"/>
    <w:rsid w:val="00C66474"/>
    <w:rsid w:val="00C66A65"/>
    <w:rsid w:val="00C67E80"/>
    <w:rsid w:val="00C700FE"/>
    <w:rsid w:val="00C70170"/>
    <w:rsid w:val="00C706F4"/>
    <w:rsid w:val="00C71E26"/>
    <w:rsid w:val="00C72606"/>
    <w:rsid w:val="00C727E5"/>
    <w:rsid w:val="00C72D0E"/>
    <w:rsid w:val="00C72E21"/>
    <w:rsid w:val="00C73AF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1735"/>
    <w:rsid w:val="00CD1E70"/>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30C0"/>
    <w:rsid w:val="00CF34D0"/>
    <w:rsid w:val="00CF3B8F"/>
    <w:rsid w:val="00CF512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32BC"/>
    <w:rsid w:val="00D14B02"/>
    <w:rsid w:val="00D150B0"/>
    <w:rsid w:val="00D15272"/>
    <w:rsid w:val="00D15ED6"/>
    <w:rsid w:val="00D161B8"/>
    <w:rsid w:val="00D17209"/>
    <w:rsid w:val="00D17258"/>
    <w:rsid w:val="00D204CE"/>
    <w:rsid w:val="00D20DD6"/>
    <w:rsid w:val="00D21303"/>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E7B"/>
    <w:rsid w:val="00D362DB"/>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1FF9"/>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CA8"/>
    <w:rsid w:val="00D86E18"/>
    <w:rsid w:val="00D873FE"/>
    <w:rsid w:val="00D875CB"/>
    <w:rsid w:val="00D879FD"/>
    <w:rsid w:val="00D87DD7"/>
    <w:rsid w:val="00D93027"/>
    <w:rsid w:val="00D9650F"/>
    <w:rsid w:val="00D970D2"/>
    <w:rsid w:val="00D974F4"/>
    <w:rsid w:val="00D976EB"/>
    <w:rsid w:val="00DA0240"/>
    <w:rsid w:val="00DA0948"/>
    <w:rsid w:val="00DA09AD"/>
    <w:rsid w:val="00DA0A4E"/>
    <w:rsid w:val="00DA0D47"/>
    <w:rsid w:val="00DA0F94"/>
    <w:rsid w:val="00DA0FDD"/>
    <w:rsid w:val="00DA10C9"/>
    <w:rsid w:val="00DA1AF1"/>
    <w:rsid w:val="00DA2289"/>
    <w:rsid w:val="00DA3846"/>
    <w:rsid w:val="00DA41B1"/>
    <w:rsid w:val="00DA4756"/>
    <w:rsid w:val="00DA687B"/>
    <w:rsid w:val="00DA6C97"/>
    <w:rsid w:val="00DB01A7"/>
    <w:rsid w:val="00DB0602"/>
    <w:rsid w:val="00DB2BCC"/>
    <w:rsid w:val="00DB3E17"/>
    <w:rsid w:val="00DB41B7"/>
    <w:rsid w:val="00DB4273"/>
    <w:rsid w:val="00DB4CC7"/>
    <w:rsid w:val="00DB4EFF"/>
    <w:rsid w:val="00DB64C8"/>
    <w:rsid w:val="00DB6D02"/>
    <w:rsid w:val="00DC1B3F"/>
    <w:rsid w:val="00DC21A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61F"/>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620"/>
    <w:rsid w:val="00E41ADD"/>
    <w:rsid w:val="00E4239E"/>
    <w:rsid w:val="00E42580"/>
    <w:rsid w:val="00E42FEB"/>
    <w:rsid w:val="00E430BF"/>
    <w:rsid w:val="00E43CEB"/>
    <w:rsid w:val="00E449ED"/>
    <w:rsid w:val="00E44D86"/>
    <w:rsid w:val="00E45007"/>
    <w:rsid w:val="00E45812"/>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744"/>
    <w:rsid w:val="00E81D32"/>
    <w:rsid w:val="00E83BAF"/>
    <w:rsid w:val="00E84171"/>
    <w:rsid w:val="00E84367"/>
    <w:rsid w:val="00E85A49"/>
    <w:rsid w:val="00E867E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041"/>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663"/>
    <w:rsid w:val="00EE4E3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3223"/>
    <w:rsid w:val="00F64BF8"/>
    <w:rsid w:val="00F64DF9"/>
    <w:rsid w:val="00F65451"/>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E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83C"/>
    <w:rsid w:val="00FC31D8"/>
    <w:rsid w:val="00FC4412"/>
    <w:rsid w:val="00FC4575"/>
    <w:rsid w:val="00FC4B16"/>
    <w:rsid w:val="00FC4BD1"/>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07D3"/>
    <w:rsid w:val="00FE1316"/>
    <w:rsid w:val="00FE20B2"/>
    <w:rsid w:val="00FE2467"/>
    <w:rsid w:val="00FE4310"/>
    <w:rsid w:val="00FE54DC"/>
    <w:rsid w:val="00FE5743"/>
    <w:rsid w:val="00FE67F2"/>
    <w:rsid w:val="00FE6887"/>
    <w:rsid w:val="00FE6C2A"/>
    <w:rsid w:val="00FE76B9"/>
    <w:rsid w:val="00FE7898"/>
    <w:rsid w:val="00FF0766"/>
    <w:rsid w:val="00FF0775"/>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42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64</Pages>
  <Words>20993</Words>
  <Characters>119664</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181</cp:revision>
  <cp:lastPrinted>2018-02-16T07:12:00Z</cp:lastPrinted>
  <dcterms:created xsi:type="dcterms:W3CDTF">2024-07-29T09:30:00Z</dcterms:created>
  <dcterms:modified xsi:type="dcterms:W3CDTF">2026-01-30T08:02:00Z</dcterms:modified>
</cp:coreProperties>
</file>